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9DB0A" w14:textId="77777777" w:rsidR="008E48CA" w:rsidRPr="004D65C4" w:rsidRDefault="008E48CA" w:rsidP="008E48CA">
      <w:pPr>
        <w:rPr>
          <w:sz w:val="18"/>
          <w:szCs w:val="18"/>
        </w:rPr>
      </w:pPr>
      <w:r w:rsidRPr="00932CD4">
        <w:rPr>
          <w:color w:val="000000" w:themeColor="text1"/>
          <w:sz w:val="18"/>
          <w:szCs w:val="18"/>
        </w:rPr>
        <w:t>Iktatószám:</w:t>
      </w:r>
    </w:p>
    <w:p w14:paraId="7AC505C4" w14:textId="77777777" w:rsidR="008E48CA" w:rsidRPr="004D65C4" w:rsidRDefault="008E48CA" w:rsidP="008E48CA"/>
    <w:p w14:paraId="737B290F" w14:textId="77777777" w:rsidR="008E48CA" w:rsidRPr="004D65C4" w:rsidRDefault="008E48CA" w:rsidP="008E48CA">
      <w:r>
        <w:rPr>
          <w:noProof/>
        </w:rPr>
        <w:drawing>
          <wp:anchor distT="0" distB="0" distL="114300" distR="114300" simplePos="0" relativeHeight="251672576" behindDoc="1" locked="0" layoutInCell="1" allowOverlap="1" wp14:anchorId="225AB605" wp14:editId="0D05AE5E">
            <wp:simplePos x="0" y="0"/>
            <wp:positionH relativeFrom="column">
              <wp:posOffset>2367280</wp:posOffset>
            </wp:positionH>
            <wp:positionV relativeFrom="paragraph">
              <wp:posOffset>158115</wp:posOffset>
            </wp:positionV>
            <wp:extent cx="1390650" cy="933450"/>
            <wp:effectExtent l="19050" t="0" r="0" b="0"/>
            <wp:wrapNone/>
            <wp:docPr id="40" name="Kép 7" descr="zoldovoda-palyazati-hirek.png">
              <a:hlinkClick xmlns:a="http://schemas.openxmlformats.org/drawingml/2006/main" r:id="rId7" tooltip="&quot;Pályázati híre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oldovoda-palyazati-hirek.png">
                      <a:hlinkClick r:id="rId7" tooltip="&quot;Pályázati híre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33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56E32433" w14:textId="77777777" w:rsidR="008E48CA" w:rsidRPr="004D65C4" w:rsidRDefault="008E48CA" w:rsidP="008E48CA">
      <w:pPr>
        <w:jc w:val="center"/>
      </w:pPr>
      <w:r w:rsidRPr="004D65C4">
        <w:rPr>
          <w:noProof/>
        </w:rPr>
        <w:drawing>
          <wp:anchor distT="0" distB="0" distL="114300" distR="114300" simplePos="0" relativeHeight="251660288" behindDoc="1" locked="0" layoutInCell="1" allowOverlap="1" wp14:anchorId="2DFF09BE" wp14:editId="2C257D57">
            <wp:simplePos x="0" y="0"/>
            <wp:positionH relativeFrom="margin">
              <wp:posOffset>-52070</wp:posOffset>
            </wp:positionH>
            <wp:positionV relativeFrom="margin">
              <wp:posOffset>630555</wp:posOffset>
            </wp:positionV>
            <wp:extent cx="1428750" cy="1085850"/>
            <wp:effectExtent l="19050" t="0" r="0" b="0"/>
            <wp:wrapNone/>
            <wp:docPr id="38" name="Kép 9" descr="C:\Documents and Settings\user\Dokumentumok\Képek\kis_terkep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9" descr="C:\Documents and Settings\user\Dokumentumok\Képek\kis_terkep_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85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4D65C4">
        <w:rPr>
          <w:noProof/>
        </w:rPr>
        <w:drawing>
          <wp:anchor distT="12192" distB="18669" distL="114300" distR="119253" simplePos="0" relativeHeight="251659264" behindDoc="1" locked="0" layoutInCell="1" allowOverlap="1" wp14:anchorId="354638BD" wp14:editId="61FB8519">
            <wp:simplePos x="0" y="0"/>
            <wp:positionH relativeFrom="margin">
              <wp:posOffset>4558030</wp:posOffset>
            </wp:positionH>
            <wp:positionV relativeFrom="margin">
              <wp:posOffset>630555</wp:posOffset>
            </wp:positionV>
            <wp:extent cx="1724025" cy="1457325"/>
            <wp:effectExtent l="19050" t="0" r="9525" b="0"/>
            <wp:wrapNone/>
            <wp:docPr id="39" name="Kép 6" descr="C:\Documents and Settings\user\Dokumentumok\Képek\fej_jobb_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\Dokumentumok\Képek\fej_jobb_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5751" r="17949" b="46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457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62F0AD30" w14:textId="77777777" w:rsidR="008E48CA" w:rsidRPr="004D65C4" w:rsidRDefault="008E48CA" w:rsidP="008E48CA"/>
    <w:p w14:paraId="46310386" w14:textId="77777777" w:rsidR="008E48CA" w:rsidRPr="004D65C4" w:rsidRDefault="008E48CA" w:rsidP="008E48CA">
      <w:pPr>
        <w:ind w:left="2832" w:firstLine="708"/>
        <w:jc w:val="both"/>
        <w:rPr>
          <w:b/>
        </w:rPr>
      </w:pPr>
      <w:r w:rsidRPr="004D65C4">
        <w:rPr>
          <w:b/>
        </w:rPr>
        <w:t xml:space="preserve">             </w:t>
      </w:r>
    </w:p>
    <w:p w14:paraId="6160F389" w14:textId="77777777" w:rsidR="008E48CA" w:rsidRPr="004D65C4" w:rsidRDefault="008E48CA" w:rsidP="008E48CA">
      <w:pPr>
        <w:ind w:left="3540" w:firstLine="708"/>
        <w:jc w:val="both"/>
        <w:rPr>
          <w:b/>
        </w:rPr>
      </w:pPr>
    </w:p>
    <w:p w14:paraId="5F6BB006" w14:textId="77777777" w:rsidR="008E48CA" w:rsidRPr="004D65C4" w:rsidRDefault="008E48CA" w:rsidP="008E48CA">
      <w:pPr>
        <w:rPr>
          <w:b/>
          <w:sz w:val="28"/>
          <w:szCs w:val="28"/>
        </w:rPr>
      </w:pPr>
    </w:p>
    <w:p w14:paraId="414CCD8A" w14:textId="77777777" w:rsidR="008E48CA" w:rsidRPr="004D65C4" w:rsidRDefault="008E48CA" w:rsidP="008E48CA">
      <w:pPr>
        <w:ind w:left="2832" w:firstLine="708"/>
        <w:rPr>
          <w:sz w:val="28"/>
          <w:szCs w:val="28"/>
        </w:rPr>
      </w:pPr>
      <w:r w:rsidRPr="004D65C4">
        <w:rPr>
          <w:b/>
        </w:rPr>
        <w:t xml:space="preserve">          </w:t>
      </w:r>
      <w:r w:rsidRPr="004D65C4">
        <w:t>2013 -</w:t>
      </w:r>
    </w:p>
    <w:p w14:paraId="3A760E89" w14:textId="77777777" w:rsidR="008E48CA" w:rsidRPr="004D65C4" w:rsidRDefault="008E48CA" w:rsidP="008E48CA">
      <w:pPr>
        <w:ind w:left="3540" w:firstLine="708"/>
        <w:jc w:val="both"/>
        <w:rPr>
          <w:b/>
        </w:rPr>
      </w:pPr>
      <w:r>
        <w:rPr>
          <w:b/>
          <w:noProof/>
        </w:rPr>
        <w:drawing>
          <wp:anchor distT="12192" distB="15240" distL="120396" distR="121412" simplePos="0" relativeHeight="251677696" behindDoc="1" locked="0" layoutInCell="1" allowOverlap="1" wp14:anchorId="092DF324" wp14:editId="42D56480">
            <wp:simplePos x="0" y="0"/>
            <wp:positionH relativeFrom="column">
              <wp:posOffset>1023620</wp:posOffset>
            </wp:positionH>
            <wp:positionV relativeFrom="paragraph">
              <wp:posOffset>64135</wp:posOffset>
            </wp:positionV>
            <wp:extent cx="3896360" cy="2362200"/>
            <wp:effectExtent l="19050" t="0" r="8890" b="0"/>
            <wp:wrapNone/>
            <wp:docPr id="3" name="Kép 2" descr="C:\Documents and Settings\József\Local Settings\Temporary Internet Files\Content.Word\20200806_18392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József\Local Settings\Temporary Internet Files\Content.Word\20200806_1839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20000" contrast="10000"/>
                    </a:blip>
                    <a:srcRect r="7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360" cy="2362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4D65C4">
        <w:rPr>
          <w:b/>
        </w:rPr>
        <w:t xml:space="preserve">    </w:t>
      </w:r>
    </w:p>
    <w:p w14:paraId="5E186AB8" w14:textId="77777777" w:rsidR="008E48CA" w:rsidRPr="004D65C4" w:rsidRDefault="008E48CA" w:rsidP="008E48CA">
      <w:pPr>
        <w:ind w:left="2832" w:firstLine="708"/>
        <w:rPr>
          <w:b/>
          <w:sz w:val="28"/>
          <w:szCs w:val="28"/>
        </w:rPr>
      </w:pPr>
    </w:p>
    <w:p w14:paraId="69C30396" w14:textId="77777777" w:rsidR="008E48CA" w:rsidRPr="004D65C4" w:rsidRDefault="008E48CA" w:rsidP="008E48CA">
      <w:pPr>
        <w:rPr>
          <w:b/>
          <w:sz w:val="28"/>
          <w:szCs w:val="28"/>
        </w:rPr>
      </w:pPr>
    </w:p>
    <w:p w14:paraId="796D7D29" w14:textId="77777777" w:rsidR="008E48CA" w:rsidRPr="004D65C4" w:rsidRDefault="008E48CA" w:rsidP="008E48CA">
      <w:pPr>
        <w:ind w:left="2832" w:firstLine="708"/>
        <w:rPr>
          <w:b/>
        </w:rPr>
      </w:pPr>
      <w:r w:rsidRPr="004D65C4">
        <w:rPr>
          <w:b/>
          <w:noProof/>
        </w:rPr>
        <w:drawing>
          <wp:anchor distT="0" distB="0" distL="114300" distR="114300" simplePos="0" relativeHeight="251676672" behindDoc="1" locked="0" layoutInCell="1" allowOverlap="1" wp14:anchorId="0F7D53BA" wp14:editId="5601B626">
            <wp:simplePos x="0" y="0"/>
            <wp:positionH relativeFrom="column">
              <wp:posOffset>4916805</wp:posOffset>
            </wp:positionH>
            <wp:positionV relativeFrom="paragraph">
              <wp:posOffset>138430</wp:posOffset>
            </wp:positionV>
            <wp:extent cx="1274445" cy="1731010"/>
            <wp:effectExtent l="19050" t="0" r="1905" b="0"/>
            <wp:wrapNone/>
            <wp:docPr id="42" name="Kép 13" descr="C:\Documents and Settings\József\Dokumentumok\img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József\Dokumentumok\img16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7310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78678EC5" w14:textId="77777777" w:rsidR="008E48CA" w:rsidRPr="004D65C4" w:rsidRDefault="008E48CA" w:rsidP="008E48CA">
      <w:pPr>
        <w:ind w:left="2832" w:firstLine="708"/>
        <w:rPr>
          <w:b/>
        </w:rPr>
      </w:pPr>
      <w:r w:rsidRPr="004D65C4">
        <w:rPr>
          <w:b/>
          <w:noProof/>
        </w:rPr>
        <w:drawing>
          <wp:anchor distT="0" distB="0" distL="114300" distR="114300" simplePos="0" relativeHeight="251673600" behindDoc="1" locked="0" layoutInCell="1" allowOverlap="1" wp14:anchorId="1AB5B6C2" wp14:editId="4830F9FB">
            <wp:simplePos x="0" y="0"/>
            <wp:positionH relativeFrom="column">
              <wp:posOffset>5080</wp:posOffset>
            </wp:positionH>
            <wp:positionV relativeFrom="paragraph">
              <wp:posOffset>158115</wp:posOffset>
            </wp:positionV>
            <wp:extent cx="1069975" cy="1381125"/>
            <wp:effectExtent l="19050" t="0" r="0" b="0"/>
            <wp:wrapNone/>
            <wp:docPr id="43" name="Kép 10" descr="D:\Képek\tn_madarbar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Képek\tn_madarbara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4687" t="4402" r="7812" b="3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381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37DD0597" w14:textId="77777777" w:rsidR="008E48CA" w:rsidRPr="004D65C4" w:rsidRDefault="008E48CA" w:rsidP="008E48CA">
      <w:pPr>
        <w:rPr>
          <w:b/>
          <w:sz w:val="28"/>
          <w:szCs w:val="28"/>
        </w:rPr>
      </w:pPr>
      <w:r w:rsidRPr="004D65C4">
        <w:rPr>
          <w:b/>
          <w:sz w:val="28"/>
          <w:szCs w:val="28"/>
        </w:rPr>
        <w:t xml:space="preserve">                                            </w:t>
      </w:r>
    </w:p>
    <w:p w14:paraId="352C4C98" w14:textId="77777777" w:rsidR="008E48CA" w:rsidRPr="004D65C4" w:rsidRDefault="008E48CA" w:rsidP="008E48CA">
      <w:pPr>
        <w:ind w:left="2832"/>
        <w:rPr>
          <w:b/>
          <w:sz w:val="28"/>
          <w:szCs w:val="28"/>
        </w:rPr>
      </w:pPr>
      <w:r w:rsidRPr="004D65C4">
        <w:rPr>
          <w:b/>
          <w:sz w:val="28"/>
          <w:szCs w:val="28"/>
        </w:rPr>
        <w:t xml:space="preserve">        </w:t>
      </w:r>
    </w:p>
    <w:p w14:paraId="7F833BC8" w14:textId="77777777" w:rsidR="008E48CA" w:rsidRPr="004D65C4" w:rsidRDefault="008E48CA" w:rsidP="008E48CA">
      <w:pPr>
        <w:rPr>
          <w:b/>
          <w:sz w:val="28"/>
          <w:szCs w:val="28"/>
        </w:rPr>
      </w:pPr>
    </w:p>
    <w:p w14:paraId="68995C51" w14:textId="77777777" w:rsidR="008E48CA" w:rsidRPr="004D65C4" w:rsidRDefault="008E48CA" w:rsidP="008E48CA">
      <w:pPr>
        <w:ind w:left="2832"/>
        <w:rPr>
          <w:b/>
          <w:sz w:val="28"/>
          <w:szCs w:val="28"/>
        </w:rPr>
      </w:pPr>
    </w:p>
    <w:p w14:paraId="5E778895" w14:textId="77777777" w:rsidR="008E48CA" w:rsidRPr="004D65C4" w:rsidRDefault="008E48CA" w:rsidP="008E48CA">
      <w:pPr>
        <w:ind w:left="2832"/>
        <w:rPr>
          <w:b/>
          <w:sz w:val="28"/>
          <w:szCs w:val="28"/>
        </w:rPr>
      </w:pPr>
      <w:r w:rsidRPr="004D65C4">
        <w:rPr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19F2F34B" wp14:editId="186C474F">
            <wp:simplePos x="0" y="0"/>
            <wp:positionH relativeFrom="margin">
              <wp:posOffset>6758305</wp:posOffset>
            </wp:positionH>
            <wp:positionV relativeFrom="margin">
              <wp:posOffset>357505</wp:posOffset>
            </wp:positionV>
            <wp:extent cx="2466975" cy="2266950"/>
            <wp:effectExtent l="19050" t="0" r="9525" b="0"/>
            <wp:wrapSquare wrapText="bothSides"/>
            <wp:docPr id="44" name="Kép 11" descr="C:\Documents and Settings\user\Dokumentumok\Képek\megujulo_ny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user\Dokumentumok\Képek\megujulo_nyit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266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2ABFB152" w14:textId="77777777" w:rsidR="008E48CA" w:rsidRPr="004D65C4" w:rsidRDefault="008E48CA" w:rsidP="008E48CA">
      <w:pPr>
        <w:ind w:left="2832"/>
        <w:rPr>
          <w:b/>
          <w:sz w:val="28"/>
          <w:szCs w:val="28"/>
        </w:rPr>
      </w:pPr>
    </w:p>
    <w:p w14:paraId="17024D91" w14:textId="77777777" w:rsidR="008E48CA" w:rsidRPr="004D65C4" w:rsidRDefault="008E48CA" w:rsidP="008E48CA">
      <w:pPr>
        <w:rPr>
          <w:sz w:val="28"/>
          <w:szCs w:val="28"/>
        </w:rPr>
      </w:pPr>
      <w:r w:rsidRPr="004D65C4">
        <w:rPr>
          <w:b/>
          <w:sz w:val="28"/>
          <w:szCs w:val="28"/>
        </w:rPr>
        <w:t xml:space="preserve">                                                  A   KÖVESKÁLI</w:t>
      </w:r>
    </w:p>
    <w:p w14:paraId="4E665EAF" w14:textId="77777777" w:rsidR="008E48CA" w:rsidRPr="004D65C4" w:rsidRDefault="008E48CA" w:rsidP="008E48CA">
      <w:pPr>
        <w:rPr>
          <w:sz w:val="28"/>
          <w:szCs w:val="28"/>
        </w:rPr>
      </w:pPr>
    </w:p>
    <w:p w14:paraId="484B4374" w14:textId="77777777" w:rsidR="008E48CA" w:rsidRPr="004D65C4" w:rsidRDefault="008E48CA" w:rsidP="008E48CA">
      <w:pPr>
        <w:ind w:firstLine="708"/>
        <w:rPr>
          <w:b/>
          <w:sz w:val="28"/>
          <w:szCs w:val="28"/>
        </w:rPr>
      </w:pPr>
      <w:r w:rsidRPr="004D65C4">
        <w:rPr>
          <w:b/>
          <w:sz w:val="28"/>
          <w:szCs w:val="28"/>
        </w:rPr>
        <w:t xml:space="preserve">    KÖZÖS  FENNTARTÁSÚ  NAPKÖZI OTTHONOS  ÓVODA </w:t>
      </w:r>
    </w:p>
    <w:p w14:paraId="0A6797DB" w14:textId="77777777" w:rsidR="008E48CA" w:rsidRPr="004D65C4" w:rsidRDefault="008E48CA" w:rsidP="008E48CA">
      <w:pPr>
        <w:rPr>
          <w:sz w:val="28"/>
          <w:szCs w:val="28"/>
        </w:rPr>
      </w:pPr>
    </w:p>
    <w:p w14:paraId="43395073" w14:textId="77777777" w:rsidR="008E48CA" w:rsidRPr="004D65C4" w:rsidRDefault="008E48CA" w:rsidP="008E48CA">
      <w:pPr>
        <w:rPr>
          <w:b/>
          <w:sz w:val="28"/>
          <w:szCs w:val="28"/>
        </w:rPr>
      </w:pPr>
      <w:r w:rsidRPr="004D65C4">
        <w:rPr>
          <w:b/>
          <w:sz w:val="28"/>
          <w:szCs w:val="28"/>
        </w:rPr>
        <w:t xml:space="preserve">                                    ÓVODAVEZETŐI   BESZÁMOLÓ</w:t>
      </w:r>
    </w:p>
    <w:p w14:paraId="08D025D8" w14:textId="77777777" w:rsidR="008E48CA" w:rsidRPr="004D65C4" w:rsidRDefault="008E48CA" w:rsidP="008E48CA">
      <w:pPr>
        <w:rPr>
          <w:b/>
          <w:sz w:val="28"/>
          <w:szCs w:val="28"/>
        </w:rPr>
      </w:pPr>
    </w:p>
    <w:p w14:paraId="34488FAF" w14:textId="4E3C92AF" w:rsidR="008E48CA" w:rsidRPr="004D65C4" w:rsidRDefault="008E48CA" w:rsidP="008E48CA">
      <w:pPr>
        <w:jc w:val="center"/>
        <w:rPr>
          <w:sz w:val="28"/>
          <w:szCs w:val="28"/>
        </w:rPr>
      </w:pPr>
      <w:r w:rsidRPr="004D65C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24-2025.</w:t>
      </w:r>
      <w:r w:rsidRPr="004D65C4">
        <w:rPr>
          <w:sz w:val="28"/>
          <w:szCs w:val="28"/>
        </w:rPr>
        <w:t xml:space="preserve"> NEVELÉSI ÉV</w:t>
      </w:r>
    </w:p>
    <w:p w14:paraId="5EBCF999" w14:textId="77777777" w:rsidR="008E48CA" w:rsidRPr="004D65C4" w:rsidRDefault="008E48CA" w:rsidP="008E48CA">
      <w:pPr>
        <w:jc w:val="center"/>
        <w:rPr>
          <w:b/>
        </w:rPr>
      </w:pPr>
      <w:r w:rsidRPr="004D65C4">
        <w:rPr>
          <w:b/>
          <w:noProof/>
        </w:rPr>
        <w:drawing>
          <wp:anchor distT="0" distB="0" distL="114300" distR="114300" simplePos="0" relativeHeight="251670528" behindDoc="1" locked="0" layoutInCell="1" allowOverlap="1" wp14:anchorId="0CF86AFC" wp14:editId="312CEB63">
            <wp:simplePos x="0" y="0"/>
            <wp:positionH relativeFrom="column">
              <wp:posOffset>2338070</wp:posOffset>
            </wp:positionH>
            <wp:positionV relativeFrom="paragraph">
              <wp:posOffset>22225</wp:posOffset>
            </wp:positionV>
            <wp:extent cx="1485900" cy="857885"/>
            <wp:effectExtent l="19050" t="0" r="0" b="0"/>
            <wp:wrapNone/>
            <wp:docPr id="47" name="Kép 1" descr="http://www.kvvm.hu/data/bannerek/41.jpg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vvm.hu/data/bannerek/41.jpg">
                      <a:hlinkClick r:id="rId1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t="22995" b="19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578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4D65C4">
        <w:rPr>
          <w:b/>
          <w:noProof/>
        </w:rPr>
        <w:drawing>
          <wp:anchor distT="0" distB="0" distL="114300" distR="114300" simplePos="0" relativeHeight="251675648" behindDoc="1" locked="0" layoutInCell="1" allowOverlap="1" wp14:anchorId="234F0464" wp14:editId="2968387C">
            <wp:simplePos x="0" y="0"/>
            <wp:positionH relativeFrom="column">
              <wp:posOffset>4636135</wp:posOffset>
            </wp:positionH>
            <wp:positionV relativeFrom="paragraph">
              <wp:posOffset>152400</wp:posOffset>
            </wp:positionV>
            <wp:extent cx="1305560" cy="746125"/>
            <wp:effectExtent l="19050" t="0" r="8890" b="0"/>
            <wp:wrapNone/>
            <wp:docPr id="46" name="Kép 12" descr="D:\Képek\wellne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Képek\wellnet_logo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65C4">
        <w:rPr>
          <w:b/>
          <w:noProof/>
        </w:rPr>
        <w:drawing>
          <wp:anchor distT="0" distB="0" distL="114300" distR="114300" simplePos="0" relativeHeight="251671552" behindDoc="1" locked="0" layoutInCell="1" allowOverlap="1" wp14:anchorId="1E4BC3D1" wp14:editId="5BA3E970">
            <wp:simplePos x="0" y="0"/>
            <wp:positionH relativeFrom="column">
              <wp:posOffset>138430</wp:posOffset>
            </wp:positionH>
            <wp:positionV relativeFrom="paragraph">
              <wp:posOffset>147320</wp:posOffset>
            </wp:positionV>
            <wp:extent cx="1420495" cy="952500"/>
            <wp:effectExtent l="19050" t="0" r="8255" b="0"/>
            <wp:wrapNone/>
            <wp:docPr id="45" name="Kép 4" descr="http://www.kvvm.hu/data/bannerek/42.gif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vvm.hu/data/bannerek/42.gif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C0584C" w14:textId="77777777" w:rsidR="008E48CA" w:rsidRPr="004D65C4" w:rsidRDefault="008E48CA" w:rsidP="008E48CA">
      <w:pPr>
        <w:jc w:val="center"/>
      </w:pPr>
    </w:p>
    <w:p w14:paraId="78081CCB" w14:textId="77777777" w:rsidR="008E48CA" w:rsidRPr="004D65C4" w:rsidRDefault="008E48CA" w:rsidP="008E48CA">
      <w:pPr>
        <w:jc w:val="center"/>
      </w:pPr>
    </w:p>
    <w:p w14:paraId="6A4598FF" w14:textId="77777777" w:rsidR="008E48CA" w:rsidRPr="004D65C4" w:rsidRDefault="008E48CA" w:rsidP="008E48CA"/>
    <w:p w14:paraId="0B0B5538" w14:textId="77777777" w:rsidR="008E48CA" w:rsidRPr="004D65C4" w:rsidRDefault="008E48CA" w:rsidP="008E48CA">
      <w:pPr>
        <w:jc w:val="center"/>
      </w:pPr>
    </w:p>
    <w:p w14:paraId="4CD0EC02" w14:textId="77777777" w:rsidR="008E48CA" w:rsidRPr="004D65C4" w:rsidRDefault="008E48CA" w:rsidP="008E48CA">
      <w:pPr>
        <w:jc w:val="center"/>
      </w:pPr>
      <w:r w:rsidRPr="004D65C4">
        <w:rPr>
          <w:noProof/>
        </w:rPr>
        <w:drawing>
          <wp:anchor distT="0" distB="0" distL="114300" distR="114300" simplePos="0" relativeHeight="251674624" behindDoc="1" locked="0" layoutInCell="1" allowOverlap="1" wp14:anchorId="3A3F5696" wp14:editId="2AE99DB9">
            <wp:simplePos x="0" y="0"/>
            <wp:positionH relativeFrom="column">
              <wp:posOffset>4919980</wp:posOffset>
            </wp:positionH>
            <wp:positionV relativeFrom="paragraph">
              <wp:posOffset>168910</wp:posOffset>
            </wp:positionV>
            <wp:extent cx="943610" cy="209550"/>
            <wp:effectExtent l="19050" t="0" r="8890" b="0"/>
            <wp:wrapNone/>
            <wp:docPr id="49" name="Kép 11" descr="D:\Képek\imagesnaplop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Képek\imagesnaplopó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65C4">
        <w:rPr>
          <w:noProof/>
        </w:rPr>
        <w:drawing>
          <wp:anchor distT="0" distB="0" distL="114300" distR="114300" simplePos="0" relativeHeight="251668480" behindDoc="0" locked="0" layoutInCell="1" allowOverlap="1" wp14:anchorId="5F5484E4" wp14:editId="487B11FE">
            <wp:simplePos x="0" y="0"/>
            <wp:positionH relativeFrom="margin">
              <wp:posOffset>2367280</wp:posOffset>
            </wp:positionH>
            <wp:positionV relativeFrom="margin">
              <wp:posOffset>5945505</wp:posOffset>
            </wp:positionV>
            <wp:extent cx="1457325" cy="1228725"/>
            <wp:effectExtent l="19050" t="0" r="9525" b="0"/>
            <wp:wrapSquare wrapText="bothSides"/>
            <wp:docPr id="48" name="Kép 11" descr="C:\Documents and Settings\user\Dokumentumok\Tubiné\izzócsere  pályázati anyagok  Köveskál Óvoda 2010\izzocsere_kep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user\Dokumentumok\Tubiné\izzócsere  pályázati anyagok  Köveskál Óvoda 2010\izzocsere_kep[1]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8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4D65C4">
        <w:rPr>
          <w:noProof/>
        </w:rPr>
        <w:drawing>
          <wp:anchor distT="0" distB="0" distL="114300" distR="114300" simplePos="0" relativeHeight="251664384" behindDoc="0" locked="0" layoutInCell="1" allowOverlap="1" wp14:anchorId="346E1E15" wp14:editId="7F84D92D">
            <wp:simplePos x="0" y="0"/>
            <wp:positionH relativeFrom="margin">
              <wp:posOffset>6758305</wp:posOffset>
            </wp:positionH>
            <wp:positionV relativeFrom="margin">
              <wp:posOffset>357505</wp:posOffset>
            </wp:positionV>
            <wp:extent cx="2466975" cy="2266950"/>
            <wp:effectExtent l="19050" t="0" r="9525" b="0"/>
            <wp:wrapSquare wrapText="bothSides"/>
            <wp:docPr id="50" name="Kép 11" descr="C:\Documents and Settings\user\Dokumentumok\Képek\megujulo_ny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user\Dokumentumok\Képek\megujulo_nyit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266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05FAD814" w14:textId="77777777" w:rsidR="008E48CA" w:rsidRPr="004D65C4" w:rsidRDefault="008E48CA" w:rsidP="008E48CA">
      <w:pPr>
        <w:jc w:val="center"/>
      </w:pPr>
      <w:r w:rsidRPr="004D65C4">
        <w:rPr>
          <w:noProof/>
        </w:rPr>
        <w:drawing>
          <wp:anchor distT="0" distB="0" distL="114300" distR="114300" simplePos="0" relativeHeight="251661312" behindDoc="1" locked="0" layoutInCell="1" allowOverlap="1" wp14:anchorId="268C937A" wp14:editId="7A027A2C">
            <wp:simplePos x="0" y="0"/>
            <wp:positionH relativeFrom="margin">
              <wp:posOffset>-118745</wp:posOffset>
            </wp:positionH>
            <wp:positionV relativeFrom="margin">
              <wp:posOffset>6472555</wp:posOffset>
            </wp:positionV>
            <wp:extent cx="2150110" cy="1552575"/>
            <wp:effectExtent l="19050" t="0" r="2540" b="0"/>
            <wp:wrapNone/>
            <wp:docPr id="51" name="Kép 15" descr="C:\Documents and Settings\user\Dokumentumok\Képek\HB_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user\Dokumentumok\Képek\HB_849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1552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4D65C4">
        <w:rPr>
          <w:noProof/>
        </w:rPr>
        <w:drawing>
          <wp:anchor distT="0" distB="0" distL="114300" distR="114300" simplePos="0" relativeHeight="251663360" behindDoc="0" locked="0" layoutInCell="1" allowOverlap="1" wp14:anchorId="4C15D56E" wp14:editId="7CA9C914">
            <wp:simplePos x="0" y="0"/>
            <wp:positionH relativeFrom="margin">
              <wp:posOffset>6758305</wp:posOffset>
            </wp:positionH>
            <wp:positionV relativeFrom="margin">
              <wp:posOffset>357505</wp:posOffset>
            </wp:positionV>
            <wp:extent cx="2466975" cy="2266950"/>
            <wp:effectExtent l="19050" t="0" r="9525" b="0"/>
            <wp:wrapSquare wrapText="bothSides"/>
            <wp:docPr id="53" name="Kép 11" descr="C:\Documents and Settings\user\Dokumentumok\Képek\megujulo_ny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user\Dokumentumok\Képek\megujulo_nyit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266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03403875" w14:textId="77777777" w:rsidR="008E48CA" w:rsidRPr="004D65C4" w:rsidRDefault="008E48CA" w:rsidP="008E48CA">
      <w:pPr>
        <w:jc w:val="center"/>
      </w:pPr>
    </w:p>
    <w:p w14:paraId="51C29507" w14:textId="77777777" w:rsidR="008E48CA" w:rsidRPr="004D65C4" w:rsidRDefault="008E48CA" w:rsidP="008E48CA">
      <w:pPr>
        <w:jc w:val="center"/>
      </w:pPr>
      <w:r w:rsidRPr="004D65C4">
        <w:rPr>
          <w:noProof/>
        </w:rPr>
        <w:drawing>
          <wp:anchor distT="12192" distB="17526" distL="120396" distR="118491" simplePos="0" relativeHeight="251669504" behindDoc="1" locked="0" layoutInCell="1" allowOverlap="1" wp14:anchorId="18940897" wp14:editId="021A5A4E">
            <wp:simplePos x="0" y="0"/>
            <wp:positionH relativeFrom="margin">
              <wp:posOffset>4358005</wp:posOffset>
            </wp:positionH>
            <wp:positionV relativeFrom="margin">
              <wp:posOffset>6469380</wp:posOffset>
            </wp:positionV>
            <wp:extent cx="1691005" cy="1552575"/>
            <wp:effectExtent l="19050" t="0" r="4445" b="0"/>
            <wp:wrapNone/>
            <wp:docPr id="52" name="Kép 11" descr="C:\Documents and Settings\user\Dokumentumok\Képek\megujulo_nyit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user\Dokumentumok\Képek\megujulo_nyit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1552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30DC140C" w14:textId="77777777" w:rsidR="008E48CA" w:rsidRPr="004D65C4" w:rsidRDefault="008E48CA" w:rsidP="008E48CA">
      <w:r w:rsidRPr="004D65C4">
        <w:rPr>
          <w:noProof/>
        </w:rPr>
        <w:drawing>
          <wp:anchor distT="0" distB="0" distL="114300" distR="114300" simplePos="0" relativeHeight="251666432" behindDoc="0" locked="0" layoutInCell="1" allowOverlap="1" wp14:anchorId="480726D2" wp14:editId="556920E1">
            <wp:simplePos x="0" y="0"/>
            <wp:positionH relativeFrom="margin">
              <wp:posOffset>6910705</wp:posOffset>
            </wp:positionH>
            <wp:positionV relativeFrom="margin">
              <wp:posOffset>509905</wp:posOffset>
            </wp:positionV>
            <wp:extent cx="2466975" cy="2266950"/>
            <wp:effectExtent l="19050" t="0" r="9525" b="0"/>
            <wp:wrapSquare wrapText="bothSides"/>
            <wp:docPr id="54" name="Kép 11" descr="C:\Documents and Settings\user\Dokumentumok\Képek\megujulo_ny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user\Dokumentumok\Képek\megujulo_nyit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266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4D65C4">
        <w:rPr>
          <w:noProof/>
        </w:rPr>
        <w:drawing>
          <wp:anchor distT="0" distB="0" distL="114300" distR="114300" simplePos="0" relativeHeight="251665408" behindDoc="0" locked="0" layoutInCell="1" allowOverlap="1" wp14:anchorId="3D1F395F" wp14:editId="71E8BEFC">
            <wp:simplePos x="0" y="0"/>
            <wp:positionH relativeFrom="margin">
              <wp:posOffset>6758305</wp:posOffset>
            </wp:positionH>
            <wp:positionV relativeFrom="margin">
              <wp:posOffset>357505</wp:posOffset>
            </wp:positionV>
            <wp:extent cx="2466975" cy="2266950"/>
            <wp:effectExtent l="19050" t="0" r="9525" b="0"/>
            <wp:wrapSquare wrapText="bothSides"/>
            <wp:docPr id="55" name="Kép 11" descr="C:\Documents and Settings\user\Dokumentumok\Képek\megujulo_ny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user\Dokumentumok\Képek\megujulo_nyit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266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05F9ED6D" w14:textId="77777777" w:rsidR="008E48CA" w:rsidRPr="004D65C4" w:rsidRDefault="008E48CA" w:rsidP="008E48CA">
      <w:pPr>
        <w:jc w:val="center"/>
      </w:pPr>
    </w:p>
    <w:p w14:paraId="601612A3" w14:textId="77777777" w:rsidR="008E48CA" w:rsidRPr="004D65C4" w:rsidRDefault="008E48CA" w:rsidP="008E48CA">
      <w:pPr>
        <w:jc w:val="center"/>
      </w:pPr>
      <w:r w:rsidRPr="004D65C4">
        <w:rPr>
          <w:noProof/>
        </w:rPr>
        <w:drawing>
          <wp:anchor distT="0" distB="0" distL="114300" distR="114300" simplePos="0" relativeHeight="251662336" behindDoc="1" locked="0" layoutInCell="1" allowOverlap="1" wp14:anchorId="08F3C2B6" wp14:editId="0A8168A8">
            <wp:simplePos x="0" y="0"/>
            <wp:positionH relativeFrom="margin">
              <wp:posOffset>2653030</wp:posOffset>
            </wp:positionH>
            <wp:positionV relativeFrom="margin">
              <wp:posOffset>7269480</wp:posOffset>
            </wp:positionV>
            <wp:extent cx="848995" cy="857250"/>
            <wp:effectExtent l="19050" t="0" r="8255" b="0"/>
            <wp:wrapNone/>
            <wp:docPr id="56" name="Kép 16" descr="C:\Documents and Settings\user\Dokumentumok\Képek\untitled9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user\Dokumentumok\Képek\untitled99.bmp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857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49D5DF37" w14:textId="77777777" w:rsidR="008E48CA" w:rsidRPr="004D65C4" w:rsidRDefault="008E48CA" w:rsidP="008E48CA">
      <w:r w:rsidRPr="004D65C4">
        <w:t xml:space="preserve">                                          </w:t>
      </w:r>
    </w:p>
    <w:p w14:paraId="2CE11F51" w14:textId="77777777" w:rsidR="008E48CA" w:rsidRPr="004D65C4" w:rsidRDefault="008E48CA" w:rsidP="008E48CA">
      <w:pPr>
        <w:tabs>
          <w:tab w:val="center" w:pos="4536"/>
        </w:tabs>
      </w:pPr>
      <w:r w:rsidRPr="004D65C4">
        <w:tab/>
        <w:t xml:space="preserve">  </w:t>
      </w:r>
      <w:r w:rsidRPr="004D65C4">
        <w:tab/>
      </w:r>
      <w:r w:rsidRPr="004D65C4">
        <w:tab/>
      </w:r>
    </w:p>
    <w:p w14:paraId="537B3433" w14:textId="77777777" w:rsidR="008E48CA" w:rsidRPr="004D65C4" w:rsidRDefault="008E48CA" w:rsidP="008E48CA">
      <w:pPr>
        <w:ind w:left="4248" w:firstLine="708"/>
      </w:pPr>
      <w:r w:rsidRPr="004D65C4">
        <w:t xml:space="preserve">     </w:t>
      </w:r>
      <w:r w:rsidRPr="004D65C4">
        <w:tab/>
      </w:r>
    </w:p>
    <w:p w14:paraId="388E7732" w14:textId="77777777" w:rsidR="008E48CA" w:rsidRPr="004D65C4" w:rsidRDefault="008E48CA" w:rsidP="008E48CA">
      <w:pPr>
        <w:ind w:left="4248" w:firstLine="708"/>
      </w:pPr>
      <w:r w:rsidRPr="004D65C4">
        <w:t xml:space="preserve">            </w:t>
      </w:r>
    </w:p>
    <w:p w14:paraId="4C7F9DDE" w14:textId="77777777" w:rsidR="008E48CA" w:rsidRPr="004D65C4" w:rsidRDefault="008E48CA" w:rsidP="008E48CA">
      <w:pPr>
        <w:ind w:left="3540" w:firstLine="708"/>
      </w:pPr>
      <w:r w:rsidRPr="004D65C4">
        <w:t xml:space="preserve">                                                                              </w:t>
      </w:r>
    </w:p>
    <w:p w14:paraId="56D82C48" w14:textId="77777777" w:rsidR="008E48CA" w:rsidRPr="004D65C4" w:rsidRDefault="008E48CA" w:rsidP="008E48CA">
      <w:pPr>
        <w:ind w:left="5664"/>
        <w:jc w:val="center"/>
      </w:pPr>
    </w:p>
    <w:p w14:paraId="3E27AFCE" w14:textId="253FF62E" w:rsidR="008E48CA" w:rsidRPr="004D65C4" w:rsidRDefault="008E48CA" w:rsidP="008E48CA">
      <w:pPr>
        <w:ind w:right="72"/>
      </w:pPr>
      <w:r w:rsidRPr="004D65C4">
        <w:t>Köveskál, 20</w:t>
      </w:r>
      <w:r>
        <w:t>25. augusztus 31</w:t>
      </w:r>
      <w:r w:rsidRPr="004D65C4">
        <w:t>.</w:t>
      </w:r>
      <w:r w:rsidRPr="004D65C4">
        <w:tab/>
        <w:t xml:space="preserve">                         Készítette:  </w:t>
      </w:r>
      <w:r>
        <w:t>Czuczorné Orbán Anna</w:t>
      </w:r>
    </w:p>
    <w:p w14:paraId="13905006" w14:textId="3CEFD16E" w:rsidR="008E48CA" w:rsidRPr="004D65C4" w:rsidRDefault="008E48CA" w:rsidP="008E48CA">
      <w:pPr>
        <w:tabs>
          <w:tab w:val="left" w:pos="6800"/>
        </w:tabs>
        <w:ind w:right="432"/>
      </w:pPr>
      <w:r w:rsidRPr="004D65C4">
        <w:tab/>
        <w:t xml:space="preserve">   </w:t>
      </w:r>
      <w:r>
        <w:t>Igazgató</w:t>
      </w:r>
    </w:p>
    <w:p w14:paraId="1DC1F16C" w14:textId="77777777" w:rsidR="00327A1A" w:rsidRDefault="00327A1A"/>
    <w:p w14:paraId="78068E15" w14:textId="77777777" w:rsidR="008E48CA" w:rsidRPr="002F00FE" w:rsidRDefault="008E48CA">
      <w:pPr>
        <w:rPr>
          <w:rFonts w:asciiTheme="minorHAnsi" w:hAnsiTheme="minorHAnsi" w:cstheme="minorHAnsi"/>
          <w:u w:val="single"/>
        </w:rPr>
      </w:pPr>
      <w:r w:rsidRPr="002F00FE">
        <w:rPr>
          <w:rFonts w:asciiTheme="minorHAnsi" w:hAnsiTheme="minorHAnsi" w:cstheme="minorHAnsi"/>
          <w:u w:val="single"/>
        </w:rPr>
        <w:t>Az éves beszámoló törvényi háttere:</w:t>
      </w:r>
    </w:p>
    <w:p w14:paraId="58591098" w14:textId="77777777" w:rsidR="008E48CA" w:rsidRPr="00F054EB" w:rsidRDefault="008E48CA">
      <w:pPr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</w:rPr>
        <w:t xml:space="preserve"> - 2011. évi CXC. törvény a nemzeti köznevelésről 85. §. (2) A fenntartó tanévenként legfeljebb egy alkalommal kötelezheti az intézményvezetőt arra, hogy az intézmény tevékenységéről átfogó beszámolót adjon. </w:t>
      </w:r>
    </w:p>
    <w:p w14:paraId="524D5F78" w14:textId="77777777" w:rsidR="008E48CA" w:rsidRPr="00F054EB" w:rsidRDefault="008E48CA">
      <w:pPr>
        <w:rPr>
          <w:rFonts w:asciiTheme="minorHAnsi" w:hAnsiTheme="minorHAnsi" w:cstheme="minorHAnsi"/>
        </w:rPr>
      </w:pPr>
    </w:p>
    <w:p w14:paraId="2ADF48D2" w14:textId="52F97170" w:rsidR="008E48CA" w:rsidRPr="009D16B4" w:rsidRDefault="008E48CA" w:rsidP="002F00FE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9D16B4">
        <w:rPr>
          <w:rFonts w:asciiTheme="minorHAnsi" w:hAnsiTheme="minorHAnsi" w:cstheme="minorHAnsi"/>
          <w:b/>
          <w:bCs/>
        </w:rPr>
        <w:t xml:space="preserve">Pedagógiai folyamatok </w:t>
      </w:r>
    </w:p>
    <w:p w14:paraId="0831EC65" w14:textId="056BC42A" w:rsidR="008E48CA" w:rsidRPr="00F054EB" w:rsidRDefault="008E48CA" w:rsidP="0069064B">
      <w:pPr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</w:rPr>
        <w:t>A 2024/2025-ös tanévre feladatainkat a munkaterv, a Pedagógia Program alapján valósítottuk meg. A tanévben tervezett programjainkat meg tudtuk valósítani. A szülői munkaközösség örömmel fogadta a sok programot, jelezve, hogy szívesen kapcsolódnak be az intézmény életébe, örülnek a családoknak szervezett programoknak.</w:t>
      </w:r>
    </w:p>
    <w:p w14:paraId="74652D29" w14:textId="77777777" w:rsidR="008E48CA" w:rsidRPr="00F054EB" w:rsidRDefault="008E48CA" w:rsidP="002F00FE">
      <w:pPr>
        <w:ind w:left="360"/>
        <w:jc w:val="both"/>
        <w:rPr>
          <w:rFonts w:asciiTheme="minorHAnsi" w:hAnsiTheme="minorHAnsi" w:cstheme="minorHAnsi"/>
        </w:rPr>
      </w:pPr>
    </w:p>
    <w:p w14:paraId="566DB04C" w14:textId="77777777" w:rsidR="008E48CA" w:rsidRPr="009D16B4" w:rsidRDefault="008E48CA" w:rsidP="002F00FE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9D16B4">
        <w:rPr>
          <w:rFonts w:asciiTheme="minorHAnsi" w:hAnsiTheme="minorHAnsi" w:cstheme="minorHAnsi"/>
          <w:b/>
          <w:bCs/>
        </w:rPr>
        <w:t xml:space="preserve"> 1.1.Tervezés, megvalósítás, ellenőrzés </w:t>
      </w:r>
    </w:p>
    <w:p w14:paraId="35342D7E" w14:textId="77777777" w:rsidR="008E48CA" w:rsidRPr="00F054EB" w:rsidRDefault="008E48CA" w:rsidP="002F00FE">
      <w:pPr>
        <w:ind w:left="360"/>
        <w:jc w:val="both"/>
        <w:rPr>
          <w:rFonts w:asciiTheme="minorHAnsi" w:hAnsiTheme="minorHAnsi" w:cstheme="minorHAnsi"/>
        </w:rPr>
      </w:pPr>
    </w:p>
    <w:p w14:paraId="5EB65C71" w14:textId="15359FBB" w:rsidR="008E48CA" w:rsidRPr="00F054EB" w:rsidRDefault="008E48CA" w:rsidP="0069064B">
      <w:pPr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</w:rPr>
        <w:t>Tervezéseink a Pedagógiai Program alapján történtek. A szeptemberben bevezetett</w:t>
      </w:r>
      <w:r w:rsidR="0069064B">
        <w:rPr>
          <w:rFonts w:asciiTheme="minorHAnsi" w:hAnsiTheme="minorHAnsi" w:cstheme="minorHAnsi"/>
        </w:rPr>
        <w:t xml:space="preserve"> </w:t>
      </w:r>
      <w:r w:rsidRPr="00F054EB">
        <w:rPr>
          <w:rFonts w:asciiTheme="minorHAnsi" w:hAnsiTheme="minorHAnsi" w:cstheme="minorHAnsi"/>
        </w:rPr>
        <w:t>OviKréta program felülete, új kihívás elé állította a kollégákat. Maga a felület nehezen indult el, sok bosszúságot okozva nevelőtestületünk minden tagjának. Szakmai munkánk írásos megjelenítése kevésbé látványos, egyfajta visszalépésként értelmezhető.</w:t>
      </w:r>
      <w:r w:rsidR="0069064B">
        <w:rPr>
          <w:rFonts w:asciiTheme="minorHAnsi" w:hAnsiTheme="minorHAnsi" w:cstheme="minorHAnsi"/>
        </w:rPr>
        <w:t xml:space="preserve"> </w:t>
      </w:r>
      <w:r w:rsidRPr="00F054EB">
        <w:rPr>
          <w:rFonts w:asciiTheme="minorHAnsi" w:hAnsiTheme="minorHAnsi" w:cstheme="minorHAnsi"/>
        </w:rPr>
        <w:t xml:space="preserve">A gyermekek mérése, értékelése is az új felületen történik egy </w:t>
      </w:r>
      <w:r w:rsidR="0069064B">
        <w:rPr>
          <w:rFonts w:asciiTheme="minorHAnsi" w:hAnsiTheme="minorHAnsi" w:cstheme="minorHAnsi"/>
        </w:rPr>
        <w:t>kevésbé</w:t>
      </w:r>
      <w:r w:rsidRPr="00F054EB">
        <w:rPr>
          <w:rFonts w:asciiTheme="minorHAnsi" w:hAnsiTheme="minorHAnsi" w:cstheme="minorHAnsi"/>
        </w:rPr>
        <w:t xml:space="preserve"> értelmezhető pontozás</w:t>
      </w:r>
      <w:r w:rsidR="0069064B">
        <w:rPr>
          <w:rFonts w:asciiTheme="minorHAnsi" w:hAnsiTheme="minorHAnsi" w:cstheme="minorHAnsi"/>
        </w:rPr>
        <w:t>i</w:t>
      </w:r>
      <w:r w:rsidRPr="00F054EB">
        <w:rPr>
          <w:rFonts w:asciiTheme="minorHAnsi" w:hAnsiTheme="minorHAnsi" w:cstheme="minorHAnsi"/>
        </w:rPr>
        <w:t xml:space="preserve"> rendszeren keresztül. Az értékeléseket, a már megszokott módon, fogadóóra keretében osztottuk meg a szülőkkel. </w:t>
      </w:r>
    </w:p>
    <w:p w14:paraId="5B19DEEB" w14:textId="6166C56D" w:rsidR="008E48CA" w:rsidRPr="00F054EB" w:rsidRDefault="008E48CA" w:rsidP="0069064B">
      <w:pPr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</w:rPr>
        <w:t xml:space="preserve">A tanév során a gyermekek szociális helyzetét, fejlődését, ellátottságát folyamatosan figyelemmel kísértük. Az </w:t>
      </w:r>
      <w:r w:rsidR="0069064B">
        <w:rPr>
          <w:rFonts w:asciiTheme="minorHAnsi" w:hAnsiTheme="minorHAnsi" w:cstheme="minorHAnsi"/>
        </w:rPr>
        <w:t xml:space="preserve">értekezleteken megbeszéljük </w:t>
      </w:r>
      <w:r w:rsidRPr="00F054EB">
        <w:rPr>
          <w:rFonts w:asciiTheme="minorHAnsi" w:hAnsiTheme="minorHAnsi" w:cstheme="minorHAnsi"/>
        </w:rPr>
        <w:t>a gyermekeket érintő problémákat, a családokban felmerült nehézségeket, melyekre közösen keressük a megoldásokat. A tanév során óvodai szociális segítő segített a gyermekvédelmi feladatok ellátásában.</w:t>
      </w:r>
    </w:p>
    <w:p w14:paraId="6C5D76FC" w14:textId="77777777" w:rsidR="0067472F" w:rsidRPr="00F054EB" w:rsidRDefault="0067472F" w:rsidP="002F00FE">
      <w:pPr>
        <w:ind w:left="360"/>
        <w:jc w:val="both"/>
        <w:rPr>
          <w:rFonts w:asciiTheme="minorHAnsi" w:hAnsiTheme="minorHAnsi" w:cstheme="minorHAnsi"/>
        </w:rPr>
      </w:pPr>
    </w:p>
    <w:p w14:paraId="2390A592" w14:textId="443D07A1" w:rsidR="0067472F" w:rsidRPr="009D16B4" w:rsidRDefault="009D16B4" w:rsidP="002F00FE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9D16B4">
        <w:rPr>
          <w:rFonts w:asciiTheme="minorHAnsi" w:hAnsiTheme="minorHAnsi" w:cstheme="minorHAnsi"/>
          <w:b/>
          <w:bCs/>
        </w:rPr>
        <w:t>Külső e</w:t>
      </w:r>
      <w:r w:rsidR="0067472F" w:rsidRPr="009D16B4">
        <w:rPr>
          <w:rFonts w:asciiTheme="minorHAnsi" w:hAnsiTheme="minorHAnsi" w:cstheme="minorHAnsi"/>
          <w:b/>
          <w:bCs/>
        </w:rPr>
        <w:t>llenőrzések:</w:t>
      </w:r>
    </w:p>
    <w:p w14:paraId="73230659" w14:textId="667582BF" w:rsidR="0067472F" w:rsidRPr="00F054EB" w:rsidRDefault="0067472F" w:rsidP="002F00FE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</w:rPr>
        <w:t>2025. november 25- december 6.: Köveskáli Közös Fenntartású Napközi-Otthonos Óvoda szabályszerűségi ellenőrzés- Köveskáli Közös Fenntartású Napközi-Otthonos Óvoda 2024. évi költségvetési határozat, tájékoztatási kötelezettség szabályszerűségének ellenőrzése.</w:t>
      </w:r>
    </w:p>
    <w:p w14:paraId="68E43288" w14:textId="5E346A7C" w:rsidR="0067472F" w:rsidRPr="00F054EB" w:rsidRDefault="0067472F" w:rsidP="002F00FE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67472F">
        <w:rPr>
          <w:rFonts w:asciiTheme="minorHAnsi" w:hAnsiTheme="minorHAnsi" w:cstheme="minorHAnsi"/>
        </w:rPr>
        <w:t>Magyar Államkincstár Önkormányzati Pénzügyi Szabályszerűségi</w:t>
      </w:r>
      <w:r w:rsidRPr="00F054EB">
        <w:rPr>
          <w:rFonts w:asciiTheme="minorHAnsi" w:hAnsiTheme="minorHAnsi" w:cstheme="minorHAnsi"/>
        </w:rPr>
        <w:t xml:space="preserve"> Ellenőrzési Főosztálya: szabályszerűségi pénzügyi utóellenőrzés Köveskáli Közös Fenntartású Napközi-Otthonos Óvodánál.</w:t>
      </w:r>
    </w:p>
    <w:p w14:paraId="4C487F05" w14:textId="77777777" w:rsidR="0067472F" w:rsidRPr="00F054EB" w:rsidRDefault="0067472F" w:rsidP="002F00FE">
      <w:pPr>
        <w:ind w:left="360"/>
        <w:jc w:val="both"/>
        <w:rPr>
          <w:rFonts w:asciiTheme="minorHAnsi" w:hAnsiTheme="minorHAnsi" w:cstheme="minorHAnsi"/>
        </w:rPr>
      </w:pPr>
    </w:p>
    <w:p w14:paraId="4565AF04" w14:textId="77777777" w:rsidR="008E48CA" w:rsidRPr="00F054EB" w:rsidRDefault="008E48CA" w:rsidP="002F00FE">
      <w:pPr>
        <w:ind w:left="360"/>
        <w:jc w:val="both"/>
        <w:rPr>
          <w:rFonts w:asciiTheme="minorHAnsi" w:hAnsiTheme="minorHAnsi" w:cstheme="minorHAnsi"/>
        </w:rPr>
      </w:pPr>
    </w:p>
    <w:p w14:paraId="616D1954" w14:textId="77777777" w:rsidR="0067472F" w:rsidRPr="00F054EB" w:rsidRDefault="0067472F" w:rsidP="0069064B">
      <w:pPr>
        <w:jc w:val="both"/>
        <w:rPr>
          <w:rFonts w:asciiTheme="minorHAnsi" w:hAnsiTheme="minorHAnsi" w:cstheme="minorHAnsi"/>
        </w:rPr>
      </w:pPr>
      <w:r w:rsidRPr="009D16B4">
        <w:rPr>
          <w:rFonts w:asciiTheme="minorHAnsi" w:hAnsiTheme="minorHAnsi" w:cstheme="minorHAnsi"/>
          <w:i/>
          <w:iCs/>
        </w:rPr>
        <w:t>Erősségünk</w:t>
      </w:r>
      <w:r w:rsidRPr="00F054EB">
        <w:rPr>
          <w:rFonts w:asciiTheme="minorHAnsi" w:hAnsiTheme="minorHAnsi" w:cstheme="minorHAnsi"/>
        </w:rPr>
        <w:t xml:space="preserve">: A szabályok betartása, törvényes működés </w:t>
      </w:r>
    </w:p>
    <w:p w14:paraId="2F9027AA" w14:textId="66518BCD" w:rsidR="0067472F" w:rsidRPr="00F054EB" w:rsidRDefault="0067472F" w:rsidP="0069064B">
      <w:pPr>
        <w:jc w:val="both"/>
        <w:rPr>
          <w:rFonts w:asciiTheme="minorHAnsi" w:hAnsiTheme="minorHAnsi" w:cstheme="minorHAnsi"/>
        </w:rPr>
      </w:pPr>
      <w:r w:rsidRPr="009D16B4">
        <w:rPr>
          <w:rFonts w:asciiTheme="minorHAnsi" w:hAnsiTheme="minorHAnsi" w:cstheme="minorHAnsi"/>
          <w:i/>
          <w:iCs/>
        </w:rPr>
        <w:t>Fejlesztési terv</w:t>
      </w:r>
      <w:r w:rsidRPr="00F054EB">
        <w:rPr>
          <w:rFonts w:asciiTheme="minorHAnsi" w:hAnsiTheme="minorHAnsi" w:cstheme="minorHAnsi"/>
        </w:rPr>
        <w:t>: Határidők betartása, dokumentációk naprakészsége</w:t>
      </w:r>
    </w:p>
    <w:p w14:paraId="0F63ADEB" w14:textId="77777777" w:rsidR="008E48CA" w:rsidRPr="00F054EB" w:rsidRDefault="008E48CA" w:rsidP="002F00FE">
      <w:pPr>
        <w:ind w:left="360"/>
        <w:jc w:val="both"/>
        <w:rPr>
          <w:rFonts w:asciiTheme="minorHAnsi" w:hAnsiTheme="minorHAnsi" w:cstheme="minorHAnsi"/>
        </w:rPr>
      </w:pPr>
    </w:p>
    <w:p w14:paraId="2B72B9DC" w14:textId="77777777" w:rsidR="008E48CA" w:rsidRPr="009D16B4" w:rsidRDefault="008E48CA" w:rsidP="002F00FE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9D16B4">
        <w:rPr>
          <w:rFonts w:asciiTheme="minorHAnsi" w:hAnsiTheme="minorHAnsi" w:cstheme="minorHAnsi"/>
          <w:b/>
          <w:bCs/>
        </w:rPr>
        <w:t xml:space="preserve">Belső (vezetői) ellenőrzések: </w:t>
      </w:r>
    </w:p>
    <w:p w14:paraId="5A554A96" w14:textId="1DC260EC" w:rsidR="008E48CA" w:rsidRPr="00F054EB" w:rsidRDefault="008E48CA" w:rsidP="0069064B">
      <w:pPr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</w:rPr>
        <w:t>A pedagógusok teljesítményértékelése kapcsán (TÉR) megtörtént az óvodapedagógus vezető általi látogatása.</w:t>
      </w:r>
    </w:p>
    <w:p w14:paraId="56C36A2E" w14:textId="18ABC6F9" w:rsidR="00146D8F" w:rsidRPr="00F054EB" w:rsidRDefault="00146D8F" w:rsidP="002F00FE">
      <w:pPr>
        <w:ind w:left="360"/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</w:rPr>
        <w:t>2025.03.- 2025.05.: Kötéljártóné Kálmán Katalin</w:t>
      </w:r>
    </w:p>
    <w:p w14:paraId="558C1075" w14:textId="77777777" w:rsidR="00146D8F" w:rsidRPr="00F054EB" w:rsidRDefault="00146D8F" w:rsidP="002F00FE">
      <w:pPr>
        <w:ind w:left="360"/>
        <w:jc w:val="both"/>
        <w:rPr>
          <w:rFonts w:asciiTheme="minorHAnsi" w:hAnsiTheme="minorHAnsi" w:cstheme="minorHAnsi"/>
        </w:rPr>
      </w:pPr>
    </w:p>
    <w:p w14:paraId="0571A853" w14:textId="03EE77E6" w:rsidR="0067472F" w:rsidRPr="00F054EB" w:rsidRDefault="00146D8F" w:rsidP="0069064B">
      <w:pPr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</w:rPr>
        <w:t xml:space="preserve">A látogatások során a dajkák munkáját is meg tudtam figyelni. Dajkáink nagyon sokat segítenek a mindennapi feladatok ellátásában, mindamellett takarítják a csoportot és az intézmény minden helyiségét. A gyermekek ellátása, a működésünk nem tudott volna </w:t>
      </w:r>
      <w:r w:rsidRPr="00F054EB">
        <w:rPr>
          <w:rFonts w:asciiTheme="minorHAnsi" w:hAnsiTheme="minorHAnsi" w:cstheme="minorHAnsi"/>
        </w:rPr>
        <w:lastRenderedPageBreak/>
        <w:t xml:space="preserve">megvalósulni, ha nincsennek ott a lelkiismeretes dajkanénik, akik sokszor munkaidőn túl is ott maradtak és segítettek nekünk. Azt tartjuk szem előtt, hogy a ránk bízott gyermekek biztonságban legyenek és megfelelő módon legyenek ellátva. </w:t>
      </w:r>
    </w:p>
    <w:p w14:paraId="66224FAD" w14:textId="77777777" w:rsidR="00F054EB" w:rsidRPr="00F054EB" w:rsidRDefault="00F054EB" w:rsidP="002F00FE">
      <w:pPr>
        <w:ind w:left="360"/>
        <w:jc w:val="both"/>
        <w:rPr>
          <w:rFonts w:asciiTheme="minorHAnsi" w:hAnsiTheme="minorHAnsi" w:cstheme="minorHAnsi"/>
        </w:rPr>
      </w:pPr>
    </w:p>
    <w:p w14:paraId="0B41A679" w14:textId="77777777" w:rsidR="0067472F" w:rsidRPr="00F054EB" w:rsidRDefault="0067472F" w:rsidP="0069064B">
      <w:pPr>
        <w:jc w:val="both"/>
        <w:rPr>
          <w:rFonts w:asciiTheme="minorHAnsi" w:hAnsiTheme="minorHAnsi" w:cstheme="minorHAnsi"/>
        </w:rPr>
      </w:pPr>
      <w:r w:rsidRPr="0069064B">
        <w:rPr>
          <w:rFonts w:asciiTheme="minorHAnsi" w:hAnsiTheme="minorHAnsi" w:cstheme="minorHAnsi"/>
          <w:i/>
          <w:iCs/>
        </w:rPr>
        <w:t>Erősségünk</w:t>
      </w:r>
      <w:r w:rsidRPr="00F054EB">
        <w:rPr>
          <w:rFonts w:asciiTheme="minorHAnsi" w:hAnsiTheme="minorHAnsi" w:cstheme="minorHAnsi"/>
        </w:rPr>
        <w:t xml:space="preserve">: Elhivatott, lelkiismeretes alkalmazotti közösség </w:t>
      </w:r>
    </w:p>
    <w:p w14:paraId="383034F8" w14:textId="1C8C6C78" w:rsidR="0067472F" w:rsidRPr="00F054EB" w:rsidRDefault="0067472F" w:rsidP="0069064B">
      <w:pPr>
        <w:jc w:val="both"/>
        <w:rPr>
          <w:rFonts w:asciiTheme="minorHAnsi" w:hAnsiTheme="minorHAnsi" w:cstheme="minorHAnsi"/>
        </w:rPr>
      </w:pPr>
      <w:r w:rsidRPr="0069064B">
        <w:rPr>
          <w:rFonts w:asciiTheme="minorHAnsi" w:hAnsiTheme="minorHAnsi" w:cstheme="minorHAnsi"/>
          <w:i/>
          <w:iCs/>
        </w:rPr>
        <w:t>Fejlesztési</w:t>
      </w:r>
      <w:r w:rsidRPr="00F054EB">
        <w:rPr>
          <w:rFonts w:asciiTheme="minorHAnsi" w:hAnsiTheme="minorHAnsi" w:cstheme="minorHAnsi"/>
        </w:rPr>
        <w:t xml:space="preserve"> </w:t>
      </w:r>
      <w:r w:rsidRPr="0069064B">
        <w:rPr>
          <w:rFonts w:asciiTheme="minorHAnsi" w:hAnsiTheme="minorHAnsi" w:cstheme="minorHAnsi"/>
          <w:i/>
          <w:iCs/>
        </w:rPr>
        <w:t>terv</w:t>
      </w:r>
      <w:r w:rsidRPr="00F054EB">
        <w:rPr>
          <w:rFonts w:asciiTheme="minorHAnsi" w:hAnsiTheme="minorHAnsi" w:cstheme="minorHAnsi"/>
        </w:rPr>
        <w:t>: A programok szervezési feladatainak elosztása</w:t>
      </w:r>
    </w:p>
    <w:p w14:paraId="59296C9F" w14:textId="77777777" w:rsidR="008C3886" w:rsidRPr="00F054EB" w:rsidRDefault="008C3886" w:rsidP="002F00FE">
      <w:pPr>
        <w:ind w:left="360"/>
        <w:jc w:val="both"/>
        <w:rPr>
          <w:rFonts w:asciiTheme="minorHAnsi" w:hAnsiTheme="minorHAnsi" w:cstheme="minorHAnsi"/>
        </w:rPr>
      </w:pPr>
    </w:p>
    <w:p w14:paraId="0D67DD8E" w14:textId="77777777" w:rsidR="008C3886" w:rsidRPr="009D16B4" w:rsidRDefault="008C3886" w:rsidP="002F00FE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9D16B4">
        <w:rPr>
          <w:rFonts w:asciiTheme="minorHAnsi" w:hAnsiTheme="minorHAnsi" w:cstheme="minorHAnsi"/>
          <w:b/>
          <w:bCs/>
        </w:rPr>
        <w:t xml:space="preserve">1.2.Értékelés </w:t>
      </w:r>
    </w:p>
    <w:p w14:paraId="14ED7908" w14:textId="6C4C3F9B" w:rsidR="008C3886" w:rsidRPr="00F054EB" w:rsidRDefault="008C3886" w:rsidP="0069064B">
      <w:pPr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</w:rPr>
        <w:t xml:space="preserve">2024. október 1.-én az óvodába beiratkozott gyermekek száma 30 fő volt. Ez a létszám 2025. május 31-én </w:t>
      </w:r>
      <w:r w:rsidR="00522DF6" w:rsidRPr="00F054EB">
        <w:rPr>
          <w:rFonts w:asciiTheme="minorHAnsi" w:hAnsiTheme="minorHAnsi" w:cstheme="minorHAnsi"/>
        </w:rPr>
        <w:t>26</w:t>
      </w:r>
      <w:r w:rsidRPr="00F054EB">
        <w:rPr>
          <w:rFonts w:asciiTheme="minorHAnsi" w:hAnsiTheme="minorHAnsi" w:cstheme="minorHAnsi"/>
        </w:rPr>
        <w:t xml:space="preserve"> fő.</w:t>
      </w:r>
      <w:r w:rsidR="00522DF6" w:rsidRPr="00F054EB">
        <w:rPr>
          <w:rFonts w:asciiTheme="minorHAnsi" w:hAnsiTheme="minorHAnsi" w:cstheme="minorHAnsi"/>
        </w:rPr>
        <w:t xml:space="preserve"> </w:t>
      </w:r>
    </w:p>
    <w:p w14:paraId="77954408" w14:textId="20839687" w:rsidR="00522DF6" w:rsidRPr="00F054EB" w:rsidRDefault="00522DF6" w:rsidP="0069064B">
      <w:pPr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</w:rPr>
        <w:t>Az óvodai tanköteles korú gyermekek száma: 7 ebből iskolát kezd 3 fő. Az óvodában marad 4 fő. A szülők az Oktatási Hivatalhoz nyújtottak be kérelmet, hogy gyermekük még egy évig óvodai nevelésben részesülhessen, melynek során éretté válik az iskolára. Más esetben pedig a Pedagógiai Szakszolgálat döntött a további óvodai nevelésről.</w:t>
      </w:r>
    </w:p>
    <w:p w14:paraId="724E86E8" w14:textId="2BDD8536" w:rsidR="00522DF6" w:rsidRPr="00F054EB" w:rsidRDefault="00522DF6" w:rsidP="0069064B">
      <w:pPr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</w:rPr>
        <w:t xml:space="preserve">Logopédiai ellátásban 3 gyermek vett részt, akiknek a szállítását a falugondnokok segítségével oldottuk meg Révfülöpre. </w:t>
      </w:r>
    </w:p>
    <w:p w14:paraId="2A9C63E5" w14:textId="770D816D" w:rsidR="00522DF6" w:rsidRPr="00F054EB" w:rsidRDefault="00522DF6" w:rsidP="0069064B">
      <w:pPr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</w:rPr>
        <w:t>Tanév közben 5 gyermek távozott az óvodából, költözés miatt. Tanév közben 1gyermek érkezett az óvodába.</w:t>
      </w:r>
    </w:p>
    <w:p w14:paraId="016B0716" w14:textId="77777777" w:rsidR="00B55157" w:rsidRPr="00F054EB" w:rsidRDefault="00B55157" w:rsidP="002F00FE">
      <w:pPr>
        <w:ind w:left="360"/>
        <w:jc w:val="both"/>
        <w:rPr>
          <w:rFonts w:asciiTheme="minorHAnsi" w:hAnsiTheme="minorHAnsi" w:cstheme="minorHAnsi"/>
        </w:rPr>
      </w:pPr>
    </w:p>
    <w:p w14:paraId="67FBEA9E" w14:textId="77777777" w:rsidR="00B55157" w:rsidRPr="00F054EB" w:rsidRDefault="00B55157" w:rsidP="0069064B">
      <w:pPr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</w:rPr>
        <w:t xml:space="preserve">Az óvodapedagógusok teljesítményértékelése (TÉR) folyamatosan zajlik. A tanévben vállalt feladatok dokumentálása, feltöltése az OviKréta felületére szintén. A vezető általi értékelés (pontozás) és a véglegesítés határideje: augusztus 15. Az igazgatót a fenntartó képviseletében a Polgármester értékeli, ugyanezen a feleületen, azonos feltételekkel. </w:t>
      </w:r>
    </w:p>
    <w:p w14:paraId="1AC67144" w14:textId="77777777" w:rsidR="00B55157" w:rsidRPr="00F054EB" w:rsidRDefault="00B55157" w:rsidP="002F00FE">
      <w:pPr>
        <w:ind w:left="360"/>
        <w:jc w:val="both"/>
        <w:rPr>
          <w:rFonts w:asciiTheme="minorHAnsi" w:hAnsiTheme="minorHAnsi" w:cstheme="minorHAnsi"/>
        </w:rPr>
      </w:pPr>
    </w:p>
    <w:p w14:paraId="2EB1C0CC" w14:textId="77777777" w:rsidR="00B55157" w:rsidRPr="00F054EB" w:rsidRDefault="00B55157" w:rsidP="0069064B">
      <w:pPr>
        <w:jc w:val="both"/>
        <w:rPr>
          <w:rFonts w:asciiTheme="minorHAnsi" w:hAnsiTheme="minorHAnsi" w:cstheme="minorHAnsi"/>
        </w:rPr>
      </w:pPr>
      <w:r w:rsidRPr="0069064B">
        <w:rPr>
          <w:rFonts w:asciiTheme="minorHAnsi" w:hAnsiTheme="minorHAnsi" w:cstheme="minorHAnsi"/>
          <w:i/>
          <w:iCs/>
        </w:rPr>
        <w:t>Erősségek</w:t>
      </w:r>
      <w:r w:rsidRPr="00F054EB">
        <w:rPr>
          <w:rFonts w:asciiTheme="minorHAnsi" w:hAnsiTheme="minorHAnsi" w:cstheme="minorHAnsi"/>
        </w:rPr>
        <w:t xml:space="preserve">: Az egyéni differenciálás a nevelési, oktatási folyamatok során. </w:t>
      </w:r>
    </w:p>
    <w:p w14:paraId="2AC80616" w14:textId="49F3F2AD" w:rsidR="00B55157" w:rsidRPr="00F054EB" w:rsidRDefault="00B55157" w:rsidP="0069064B">
      <w:pPr>
        <w:jc w:val="both"/>
        <w:rPr>
          <w:rFonts w:asciiTheme="minorHAnsi" w:hAnsiTheme="minorHAnsi" w:cstheme="minorHAnsi"/>
        </w:rPr>
      </w:pPr>
      <w:r w:rsidRPr="0069064B">
        <w:rPr>
          <w:rFonts w:asciiTheme="minorHAnsi" w:hAnsiTheme="minorHAnsi" w:cstheme="minorHAnsi"/>
          <w:i/>
          <w:iCs/>
        </w:rPr>
        <w:t>Fejlesztési</w:t>
      </w:r>
      <w:r w:rsidRPr="00F054EB">
        <w:rPr>
          <w:rFonts w:asciiTheme="minorHAnsi" w:hAnsiTheme="minorHAnsi" w:cstheme="minorHAnsi"/>
        </w:rPr>
        <w:t xml:space="preserve"> </w:t>
      </w:r>
      <w:r w:rsidRPr="0069064B">
        <w:rPr>
          <w:rFonts w:asciiTheme="minorHAnsi" w:hAnsiTheme="minorHAnsi" w:cstheme="minorHAnsi"/>
          <w:i/>
          <w:iCs/>
        </w:rPr>
        <w:t>terv</w:t>
      </w:r>
      <w:r w:rsidRPr="00F054EB">
        <w:rPr>
          <w:rFonts w:asciiTheme="minorHAnsi" w:hAnsiTheme="minorHAnsi" w:cstheme="minorHAnsi"/>
        </w:rPr>
        <w:t>: A fejlesztések intenzitásának növelése</w:t>
      </w:r>
    </w:p>
    <w:p w14:paraId="0F3D258F" w14:textId="77777777" w:rsidR="00B55157" w:rsidRPr="00F054EB" w:rsidRDefault="00B55157" w:rsidP="002F00FE">
      <w:pPr>
        <w:ind w:left="360"/>
        <w:jc w:val="both"/>
        <w:rPr>
          <w:rFonts w:asciiTheme="minorHAnsi" w:hAnsiTheme="minorHAnsi" w:cstheme="minorHAnsi"/>
        </w:rPr>
      </w:pPr>
    </w:p>
    <w:p w14:paraId="3C913EB8" w14:textId="77777777" w:rsidR="00B55157" w:rsidRPr="00F054EB" w:rsidRDefault="00B55157" w:rsidP="002F00FE">
      <w:pPr>
        <w:ind w:left="360"/>
        <w:jc w:val="both"/>
        <w:rPr>
          <w:rFonts w:asciiTheme="minorHAnsi" w:hAnsiTheme="minorHAnsi" w:cstheme="minorHAnsi"/>
        </w:rPr>
      </w:pPr>
    </w:p>
    <w:p w14:paraId="5A039A39" w14:textId="574054AC" w:rsidR="00B55157" w:rsidRPr="009D16B4" w:rsidRDefault="00B55157" w:rsidP="002F00FE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9D16B4">
        <w:rPr>
          <w:rFonts w:asciiTheme="minorHAnsi" w:hAnsiTheme="minorHAnsi" w:cstheme="minorHAnsi"/>
          <w:b/>
          <w:bCs/>
        </w:rPr>
        <w:t xml:space="preserve">Személyiség- és közösségfejlesztés </w:t>
      </w:r>
    </w:p>
    <w:p w14:paraId="0499AAA5" w14:textId="4A446865" w:rsidR="00B55157" w:rsidRPr="00F054EB" w:rsidRDefault="00B55157" w:rsidP="0069064B">
      <w:pPr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</w:rPr>
        <w:t xml:space="preserve">Megvalósítottuk a tervezett programjainkat, hogy élményt szerezzünk a gyerekeknek. Több alkalommal bevontuk a szülőket is a programokba, meghívtuk őket az ünnepeinkre. </w:t>
      </w:r>
    </w:p>
    <w:p w14:paraId="2D482047" w14:textId="6A9BA1BC" w:rsidR="00BE2D95" w:rsidRPr="00F054EB" w:rsidRDefault="00BE2D95" w:rsidP="0069064B">
      <w:pPr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</w:rPr>
        <w:t>A tervezett szülői értekezletet megtartottuk. A fogadó órákat a felmerülő igényeknek megfelelően szerveztük meg.</w:t>
      </w:r>
    </w:p>
    <w:p w14:paraId="03E6C879" w14:textId="77777777" w:rsidR="00F054EB" w:rsidRPr="00F054EB" w:rsidRDefault="00F054EB" w:rsidP="002F00FE">
      <w:pPr>
        <w:ind w:left="360"/>
        <w:jc w:val="both"/>
        <w:rPr>
          <w:rFonts w:asciiTheme="minorHAnsi" w:hAnsiTheme="minorHAnsi" w:cstheme="minorHAnsi"/>
          <w:bCs/>
        </w:rPr>
      </w:pPr>
      <w:r w:rsidRPr="00F054EB">
        <w:rPr>
          <w:rFonts w:asciiTheme="minorHAnsi" w:hAnsiTheme="minorHAnsi" w:cstheme="minorHAnsi"/>
          <w:bCs/>
        </w:rPr>
        <w:t>SZEPTEMBER</w:t>
      </w:r>
    </w:p>
    <w:p w14:paraId="47A56F7F" w14:textId="77777777" w:rsidR="00F054EB" w:rsidRPr="00F054EB" w:rsidRDefault="00F054EB" w:rsidP="002F00FE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</w:rPr>
        <w:t>a nagycsoportosok logopédiai szűrővizsgálata</w:t>
      </w:r>
    </w:p>
    <w:p w14:paraId="30B3350D" w14:textId="77777777" w:rsidR="00F054EB" w:rsidRPr="00F054EB" w:rsidRDefault="00F054EB" w:rsidP="002F00FE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</w:rPr>
      </w:pPr>
      <w:r w:rsidRPr="00F054EB">
        <w:rPr>
          <w:rFonts w:asciiTheme="minorHAnsi" w:hAnsiTheme="minorHAnsi" w:cstheme="minorHAnsi"/>
          <w:bCs/>
        </w:rPr>
        <w:t>Mihály napi vásárunkat idén rendeztük meg először hagyományteremtő szándékkal. Két kis árusunk várta a vevőket, akik nagy lelkesedéssel válogattak a portékák közül. A vásári forgatag után közös táncházzal ünnepeltük meg az eseményt.</w:t>
      </w:r>
    </w:p>
    <w:p w14:paraId="3772210E" w14:textId="33926F03" w:rsidR="00F054EB" w:rsidRPr="00F054EB" w:rsidRDefault="00F054EB" w:rsidP="0069064B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</w:rPr>
      </w:pPr>
      <w:r w:rsidRPr="00F054EB">
        <w:rPr>
          <w:rFonts w:asciiTheme="minorHAnsi" w:hAnsiTheme="minorHAnsi" w:cstheme="minorHAnsi"/>
          <w:bCs/>
        </w:rPr>
        <w:t>Magyar Népmese napja alkalmából bábszínházi előadás keretében adtuk elő a gyerekeknek a „A kiskakas gyémánt félkrajcárja”, valamint a „A farkastanya” c. mesét. A mese ihlette hétpróbán bizonyíthatták ügyességüket a gyerekek.</w:t>
      </w:r>
    </w:p>
    <w:p w14:paraId="306AE4B0" w14:textId="77777777" w:rsidR="00F054EB" w:rsidRPr="00F054EB" w:rsidRDefault="00F054EB" w:rsidP="002F00FE">
      <w:pPr>
        <w:ind w:left="360"/>
        <w:jc w:val="both"/>
        <w:rPr>
          <w:rFonts w:asciiTheme="minorHAnsi" w:hAnsiTheme="minorHAnsi" w:cstheme="minorHAnsi"/>
          <w:bCs/>
        </w:rPr>
      </w:pPr>
      <w:r w:rsidRPr="00F054EB">
        <w:rPr>
          <w:rFonts w:asciiTheme="minorHAnsi" w:hAnsiTheme="minorHAnsi" w:cstheme="minorHAnsi"/>
          <w:bCs/>
        </w:rPr>
        <w:t>OKTÓBER</w:t>
      </w:r>
    </w:p>
    <w:p w14:paraId="0FD3FC2C" w14:textId="77777777" w:rsidR="00F054EB" w:rsidRPr="00F054EB" w:rsidRDefault="00F054EB" w:rsidP="002F00FE">
      <w:pPr>
        <w:numPr>
          <w:ilvl w:val="0"/>
          <w:numId w:val="4"/>
        </w:numPr>
        <w:jc w:val="both"/>
        <w:rPr>
          <w:rFonts w:asciiTheme="minorHAnsi" w:hAnsiTheme="minorHAnsi" w:cstheme="minorHAnsi"/>
          <w:bCs/>
        </w:rPr>
      </w:pPr>
      <w:r w:rsidRPr="00F054EB">
        <w:rPr>
          <w:rFonts w:asciiTheme="minorHAnsi" w:hAnsiTheme="minorHAnsi" w:cstheme="minorHAnsi"/>
          <w:bCs/>
        </w:rPr>
        <w:t>Részképesség szűrővizsgálat a nagycsoportosoknak</w:t>
      </w:r>
    </w:p>
    <w:p w14:paraId="527DDB5B" w14:textId="77777777" w:rsidR="00F054EB" w:rsidRPr="00F054EB" w:rsidRDefault="00F054EB" w:rsidP="002F00FE">
      <w:pPr>
        <w:numPr>
          <w:ilvl w:val="0"/>
          <w:numId w:val="4"/>
        </w:numPr>
        <w:jc w:val="both"/>
        <w:rPr>
          <w:rFonts w:asciiTheme="minorHAnsi" w:hAnsiTheme="minorHAnsi" w:cstheme="minorHAnsi"/>
          <w:bCs/>
        </w:rPr>
      </w:pPr>
      <w:r w:rsidRPr="00F054EB">
        <w:rPr>
          <w:rFonts w:asciiTheme="minorHAnsi" w:hAnsiTheme="minorHAnsi" w:cstheme="minorHAnsi"/>
          <w:bCs/>
        </w:rPr>
        <w:t>Karácsonyi fotózás</w:t>
      </w:r>
    </w:p>
    <w:p w14:paraId="415514D0" w14:textId="77777777" w:rsidR="00F054EB" w:rsidRPr="00F054EB" w:rsidRDefault="00F054EB" w:rsidP="002F00FE">
      <w:pPr>
        <w:numPr>
          <w:ilvl w:val="0"/>
          <w:numId w:val="4"/>
        </w:numPr>
        <w:jc w:val="both"/>
        <w:rPr>
          <w:rFonts w:asciiTheme="minorHAnsi" w:hAnsiTheme="minorHAnsi" w:cstheme="minorHAnsi"/>
          <w:bCs/>
        </w:rPr>
      </w:pPr>
      <w:r w:rsidRPr="00F054EB">
        <w:rPr>
          <w:rFonts w:asciiTheme="minorHAnsi" w:hAnsiTheme="minorHAnsi" w:cstheme="minorHAnsi"/>
          <w:bCs/>
        </w:rPr>
        <w:t>Lépten- nyomon</w:t>
      </w:r>
    </w:p>
    <w:p w14:paraId="780C58D5" w14:textId="77777777" w:rsidR="00F054EB" w:rsidRPr="00F054EB" w:rsidRDefault="00F054EB" w:rsidP="002F00FE">
      <w:pPr>
        <w:numPr>
          <w:ilvl w:val="0"/>
          <w:numId w:val="4"/>
        </w:numPr>
        <w:jc w:val="both"/>
        <w:rPr>
          <w:rFonts w:asciiTheme="minorHAnsi" w:hAnsiTheme="minorHAnsi" w:cstheme="minorHAnsi"/>
          <w:bCs/>
        </w:rPr>
      </w:pPr>
      <w:r w:rsidRPr="00F054EB">
        <w:rPr>
          <w:rFonts w:asciiTheme="minorHAnsi" w:hAnsiTheme="minorHAnsi" w:cstheme="minorHAnsi"/>
          <w:bCs/>
        </w:rPr>
        <w:t xml:space="preserve">Kirándulás az Állatok világnapja alkalmából: Háztáji állatok témahét projekt keretében meglátogattuk a malacokat a faluban. Séta közben megfigyeltük az őszre jellemző </w:t>
      </w:r>
      <w:r w:rsidRPr="00F054EB">
        <w:rPr>
          <w:rFonts w:asciiTheme="minorHAnsi" w:hAnsiTheme="minorHAnsi" w:cstheme="minorHAnsi"/>
          <w:bCs/>
        </w:rPr>
        <w:lastRenderedPageBreak/>
        <w:t xml:space="preserve">változásokat a természetben. A malacok mindenki számára érdekesnek bizonyultak. Megfigyeltük lakóhelyüket, hogy mit esznek, hogyan néznek ki, hangjukat. A jó idő miatt utána még a játszótérre is átmentünk, ahol közös játék bontakozott ki, újra megélve az élményeket. </w:t>
      </w:r>
    </w:p>
    <w:p w14:paraId="0CB8EB74" w14:textId="77777777" w:rsidR="00F054EB" w:rsidRPr="00F054EB" w:rsidRDefault="00F054EB" w:rsidP="002F00FE">
      <w:pPr>
        <w:ind w:left="360"/>
        <w:jc w:val="both"/>
        <w:rPr>
          <w:rFonts w:asciiTheme="minorHAnsi" w:hAnsiTheme="minorHAnsi" w:cstheme="minorHAnsi"/>
          <w:bCs/>
        </w:rPr>
      </w:pPr>
      <w:r w:rsidRPr="00F054EB">
        <w:rPr>
          <w:rFonts w:asciiTheme="minorHAnsi" w:hAnsiTheme="minorHAnsi" w:cstheme="minorHAnsi"/>
          <w:bCs/>
        </w:rPr>
        <w:t>NOVEMBER</w:t>
      </w:r>
    </w:p>
    <w:p w14:paraId="2D2D6F39" w14:textId="77777777" w:rsidR="00F054EB" w:rsidRPr="00F054EB" w:rsidRDefault="00F054EB" w:rsidP="002F00FE">
      <w:pPr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F054EB">
        <w:rPr>
          <w:rFonts w:asciiTheme="minorHAnsi" w:hAnsiTheme="minorHAnsi" w:cstheme="minorHAnsi"/>
          <w:bCs/>
        </w:rPr>
        <w:t>Márton napunkat a hagyományápolás keretein belül ünnepeljük óvodánkban. A gyerekekkel lámpásokat készítettünk, libakekszet sütöttünk és megismerkedtünk Szent Márton legendájával. A szülőket az udvarunkon vártuk, ahol egy rövid műsor után zsíros kenyérrel, libakeksszel és teával vendégeltük meg őket. Ezt követően pedig lámpásainkkal együtt vonultunk fel a faluban.</w:t>
      </w:r>
    </w:p>
    <w:p w14:paraId="4310AC62" w14:textId="77777777" w:rsidR="00F054EB" w:rsidRPr="00F054EB" w:rsidRDefault="00F054EB" w:rsidP="002F00FE">
      <w:pPr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F054EB">
        <w:rPr>
          <w:rFonts w:asciiTheme="minorHAnsi" w:hAnsiTheme="minorHAnsi" w:cstheme="minorHAnsi"/>
          <w:bCs/>
        </w:rPr>
        <w:t>Kirándulás a közeli erdőbe. A természet megfigyelése, gyűjtögetés, rácsodálkozás a környzetünk adta kincsekre. Kincskeresés az óvónénik által előkészített terepen.</w:t>
      </w:r>
    </w:p>
    <w:p w14:paraId="53EF6416" w14:textId="15F90473" w:rsidR="00F054EB" w:rsidRPr="00F054EB" w:rsidRDefault="00F054EB" w:rsidP="0069064B">
      <w:pPr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F054EB">
        <w:rPr>
          <w:rFonts w:asciiTheme="minorHAnsi" w:hAnsiTheme="minorHAnsi" w:cstheme="minorHAnsi"/>
          <w:bCs/>
        </w:rPr>
        <w:t>Színházlátogatás</w:t>
      </w:r>
    </w:p>
    <w:p w14:paraId="21DF8320" w14:textId="77777777" w:rsidR="00F054EB" w:rsidRPr="00F054EB" w:rsidRDefault="00F054EB" w:rsidP="002F00FE">
      <w:pPr>
        <w:ind w:left="360"/>
        <w:jc w:val="both"/>
        <w:rPr>
          <w:rFonts w:asciiTheme="minorHAnsi" w:hAnsiTheme="minorHAnsi" w:cstheme="minorHAnsi"/>
          <w:bCs/>
        </w:rPr>
      </w:pPr>
      <w:r w:rsidRPr="00F054EB">
        <w:rPr>
          <w:rFonts w:asciiTheme="minorHAnsi" w:hAnsiTheme="minorHAnsi" w:cstheme="minorHAnsi"/>
          <w:bCs/>
        </w:rPr>
        <w:t>DECEMBER</w:t>
      </w:r>
    </w:p>
    <w:p w14:paraId="16B62204" w14:textId="77777777" w:rsidR="00F054EB" w:rsidRPr="00F054EB" w:rsidRDefault="00F054EB" w:rsidP="002F00FE">
      <w:pPr>
        <w:numPr>
          <w:ilvl w:val="0"/>
          <w:numId w:val="12"/>
        </w:numPr>
        <w:jc w:val="both"/>
        <w:rPr>
          <w:rFonts w:asciiTheme="minorHAnsi" w:hAnsiTheme="minorHAnsi" w:cstheme="minorHAnsi"/>
          <w:bCs/>
        </w:rPr>
      </w:pPr>
      <w:r w:rsidRPr="00F054EB">
        <w:rPr>
          <w:rFonts w:asciiTheme="minorHAnsi" w:hAnsiTheme="minorHAnsi" w:cstheme="minorHAnsi"/>
          <w:bCs/>
        </w:rPr>
        <w:t>Mikulás ünnepségünket az óvodában tartottuk. A közös éneklés után a Mikulástól mindenki megkapta személyesen a  kis csomagot.</w:t>
      </w:r>
    </w:p>
    <w:p w14:paraId="6443C08D" w14:textId="77777777" w:rsidR="00F054EB" w:rsidRPr="00F054EB" w:rsidRDefault="00F054EB" w:rsidP="002F00FE">
      <w:pPr>
        <w:numPr>
          <w:ilvl w:val="0"/>
          <w:numId w:val="12"/>
        </w:numPr>
        <w:jc w:val="both"/>
        <w:rPr>
          <w:rFonts w:asciiTheme="minorHAnsi" w:hAnsiTheme="minorHAnsi" w:cstheme="minorHAnsi"/>
          <w:bCs/>
        </w:rPr>
      </w:pPr>
      <w:r w:rsidRPr="00F054EB">
        <w:rPr>
          <w:rFonts w:asciiTheme="minorHAnsi" w:hAnsiTheme="minorHAnsi" w:cstheme="minorHAnsi"/>
          <w:bCs/>
        </w:rPr>
        <w:t>Adenti kézműves délutánunkat idén első alkalommal tartottuk meg, melyre anyukák, óvó nénik lelkesen készültek, hogy a gyerekek szép karácsonyi díszeket készíthessenek.</w:t>
      </w:r>
    </w:p>
    <w:p w14:paraId="7AF5A957" w14:textId="20F9EBF7" w:rsidR="00F054EB" w:rsidRPr="00F054EB" w:rsidRDefault="00F054EB" w:rsidP="002F00FE">
      <w:pPr>
        <w:numPr>
          <w:ilvl w:val="0"/>
          <w:numId w:val="7"/>
        </w:numPr>
        <w:jc w:val="both"/>
        <w:rPr>
          <w:rFonts w:asciiTheme="minorHAnsi" w:hAnsiTheme="minorHAnsi" w:cstheme="minorHAnsi"/>
          <w:bCs/>
        </w:rPr>
      </w:pPr>
      <w:r w:rsidRPr="00F054EB">
        <w:rPr>
          <w:rFonts w:asciiTheme="minorHAnsi" w:hAnsiTheme="minorHAnsi" w:cstheme="minorHAnsi"/>
          <w:bCs/>
        </w:rPr>
        <w:t>Óvodai karácsonyunk idén is meghitt hangulatban telt. Csodaszép látvány fogadott minket a csoportszobában a kis karácsonyfánk által. A gyerekek szeme csillogott a sok ajándék láttán, melyek kicsomagolása után a szépen megterített asztalainknál ünnepeltük meg ezt az ünnepet süteményekkel.</w:t>
      </w:r>
    </w:p>
    <w:p w14:paraId="3D6E6A50" w14:textId="77777777" w:rsidR="00F054EB" w:rsidRPr="00F054EB" w:rsidRDefault="00F054EB" w:rsidP="002F00FE">
      <w:pPr>
        <w:ind w:left="360"/>
        <w:jc w:val="both"/>
        <w:rPr>
          <w:rFonts w:asciiTheme="minorHAnsi" w:hAnsiTheme="minorHAnsi" w:cstheme="minorHAnsi"/>
          <w:bCs/>
        </w:rPr>
      </w:pPr>
      <w:r w:rsidRPr="00F054EB">
        <w:rPr>
          <w:rFonts w:asciiTheme="minorHAnsi" w:hAnsiTheme="minorHAnsi" w:cstheme="minorHAnsi"/>
          <w:bCs/>
        </w:rPr>
        <w:t>FEBRUÁR</w:t>
      </w:r>
    </w:p>
    <w:p w14:paraId="4FF154B4" w14:textId="77777777" w:rsidR="00F054EB" w:rsidRPr="00F054EB" w:rsidRDefault="00F054EB" w:rsidP="002F00FE">
      <w:pPr>
        <w:numPr>
          <w:ilvl w:val="0"/>
          <w:numId w:val="7"/>
        </w:numPr>
        <w:jc w:val="both"/>
        <w:rPr>
          <w:rFonts w:asciiTheme="minorHAnsi" w:hAnsiTheme="minorHAnsi" w:cstheme="minorHAnsi"/>
          <w:bCs/>
        </w:rPr>
      </w:pPr>
      <w:r w:rsidRPr="00F054EB">
        <w:rPr>
          <w:rFonts w:asciiTheme="minorHAnsi" w:hAnsiTheme="minorHAnsi" w:cstheme="minorHAnsi"/>
          <w:bCs/>
        </w:rPr>
        <w:t>Medvenap: Hagyományunkhoz híven idén is megünnepeltük a Medve-napot, melyre a gyerekek otthonról hozott játékmackókkal benépesítették az óvodai medve barlangot. Készítettünk macis süteményt, játszottunk sok medvés játékot, medve dalra táncoltunk.</w:t>
      </w:r>
    </w:p>
    <w:p w14:paraId="784B6ED4" w14:textId="77777777" w:rsidR="00F054EB" w:rsidRPr="00F054EB" w:rsidRDefault="00F054EB" w:rsidP="002F00FE">
      <w:pPr>
        <w:numPr>
          <w:ilvl w:val="0"/>
          <w:numId w:val="7"/>
        </w:numPr>
        <w:jc w:val="both"/>
        <w:rPr>
          <w:rFonts w:asciiTheme="minorHAnsi" w:hAnsiTheme="minorHAnsi" w:cstheme="minorHAnsi"/>
          <w:bCs/>
        </w:rPr>
      </w:pPr>
      <w:r w:rsidRPr="00F054EB">
        <w:rPr>
          <w:rFonts w:asciiTheme="minorHAnsi" w:hAnsiTheme="minorHAnsi" w:cstheme="minorHAnsi"/>
          <w:bCs/>
        </w:rPr>
        <w:t>Farsang: Éves hagyományunk szerint tartottuk meg a farsangi mulatságot, melyre Viola érkezett egy kis zenés előadással. A gyerekek sokat táncoltak, mulattak, bemutatták a jelmezeiket, majd közösen lakomáztunk az általuk hozott süteményekből. A mulatságot tombolával zártuk. Nagy zajjal idén is elbúcsúztattuk a telet.</w:t>
      </w:r>
    </w:p>
    <w:p w14:paraId="00E7BB5F" w14:textId="77777777" w:rsidR="00F054EB" w:rsidRPr="00F054EB" w:rsidRDefault="00F054EB" w:rsidP="002F00FE">
      <w:pPr>
        <w:numPr>
          <w:ilvl w:val="0"/>
          <w:numId w:val="7"/>
        </w:numPr>
        <w:jc w:val="both"/>
        <w:rPr>
          <w:rFonts w:asciiTheme="minorHAnsi" w:hAnsiTheme="minorHAnsi" w:cstheme="minorHAnsi"/>
          <w:bCs/>
        </w:rPr>
      </w:pPr>
      <w:r w:rsidRPr="00F054EB">
        <w:rPr>
          <w:rFonts w:asciiTheme="minorHAnsi" w:hAnsiTheme="minorHAnsi" w:cstheme="minorHAnsi"/>
          <w:bCs/>
        </w:rPr>
        <w:t>Lépten-nyomon:</w:t>
      </w:r>
    </w:p>
    <w:p w14:paraId="550BE4D5" w14:textId="77777777" w:rsidR="00F054EB" w:rsidRPr="00F054EB" w:rsidRDefault="00F054EB" w:rsidP="002F00FE">
      <w:pPr>
        <w:numPr>
          <w:ilvl w:val="0"/>
          <w:numId w:val="7"/>
        </w:numPr>
        <w:jc w:val="both"/>
        <w:rPr>
          <w:rFonts w:asciiTheme="minorHAnsi" w:hAnsiTheme="minorHAnsi" w:cstheme="minorHAnsi"/>
          <w:bCs/>
        </w:rPr>
      </w:pPr>
      <w:r w:rsidRPr="00F054EB">
        <w:rPr>
          <w:rFonts w:asciiTheme="minorHAnsi" w:hAnsiTheme="minorHAnsi" w:cstheme="minorHAnsi"/>
          <w:bCs/>
        </w:rPr>
        <w:t>Színházlátogatás</w:t>
      </w:r>
    </w:p>
    <w:p w14:paraId="4456977F" w14:textId="77777777" w:rsidR="00F054EB" w:rsidRPr="00F054EB" w:rsidRDefault="00F054EB" w:rsidP="002F00FE">
      <w:pPr>
        <w:ind w:left="360"/>
        <w:jc w:val="both"/>
        <w:rPr>
          <w:rFonts w:asciiTheme="minorHAnsi" w:hAnsiTheme="minorHAnsi" w:cstheme="minorHAnsi"/>
          <w:bCs/>
        </w:rPr>
      </w:pPr>
      <w:r w:rsidRPr="00F054EB">
        <w:rPr>
          <w:rFonts w:asciiTheme="minorHAnsi" w:hAnsiTheme="minorHAnsi" w:cstheme="minorHAnsi"/>
          <w:bCs/>
        </w:rPr>
        <w:t>MÁRCIUS</w:t>
      </w:r>
    </w:p>
    <w:p w14:paraId="48FEB974" w14:textId="77777777" w:rsidR="00F054EB" w:rsidRPr="00F054EB" w:rsidRDefault="00F054EB" w:rsidP="002F00FE">
      <w:pPr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F054EB">
        <w:rPr>
          <w:rFonts w:asciiTheme="minorHAnsi" w:hAnsiTheme="minorHAnsi" w:cstheme="minorHAnsi"/>
          <w:bCs/>
        </w:rPr>
        <w:t>Lépten-nyomon</w:t>
      </w:r>
    </w:p>
    <w:p w14:paraId="6F1D7A91" w14:textId="77777777" w:rsidR="00F054EB" w:rsidRPr="00F054EB" w:rsidRDefault="00F054EB" w:rsidP="002F00FE">
      <w:pPr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F054EB">
        <w:rPr>
          <w:rFonts w:asciiTheme="minorHAnsi" w:hAnsiTheme="minorHAnsi" w:cstheme="minorHAnsi"/>
          <w:bCs/>
        </w:rPr>
        <w:t>Március 15-i ünnepség a köveskáli Faluházban</w:t>
      </w:r>
    </w:p>
    <w:p w14:paraId="25D5831B" w14:textId="4C3D7721" w:rsidR="00F054EB" w:rsidRPr="00F054EB" w:rsidRDefault="00F054EB" w:rsidP="0069064B">
      <w:pPr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F054EB">
        <w:rPr>
          <w:rFonts w:asciiTheme="minorHAnsi" w:hAnsiTheme="minorHAnsi" w:cstheme="minorHAnsi"/>
          <w:bCs/>
        </w:rPr>
        <w:t>Víz- világnapja alkalmából elutaztunk a Balaton partra. Szülőket bevonva a projekt zárásaként kis tutajokat tettünk a vízre, melyeket minden család otthon készített természetes anyagokból. Beszéltünk sokat a víz fontosságáról, megóvásáról és énekeltünk míg a hajók elúsztak. A végén egy kis futkározásra, játékra is maradt idő.</w:t>
      </w:r>
    </w:p>
    <w:p w14:paraId="0B136234" w14:textId="77777777" w:rsidR="00F054EB" w:rsidRPr="00F054EB" w:rsidRDefault="00F054EB" w:rsidP="002F00FE">
      <w:pPr>
        <w:ind w:left="360"/>
        <w:jc w:val="both"/>
        <w:rPr>
          <w:rFonts w:asciiTheme="minorHAnsi" w:hAnsiTheme="minorHAnsi" w:cstheme="minorHAnsi"/>
          <w:bCs/>
        </w:rPr>
      </w:pPr>
      <w:r w:rsidRPr="00F054EB">
        <w:rPr>
          <w:rFonts w:asciiTheme="minorHAnsi" w:hAnsiTheme="minorHAnsi" w:cstheme="minorHAnsi"/>
          <w:bCs/>
        </w:rPr>
        <w:t>ÁPRILIS</w:t>
      </w:r>
    </w:p>
    <w:p w14:paraId="01AB0BA2" w14:textId="77777777" w:rsidR="00F054EB" w:rsidRPr="00F054EB" w:rsidRDefault="00F054EB" w:rsidP="002F00FE">
      <w:pPr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F054EB">
        <w:rPr>
          <w:rFonts w:asciiTheme="minorHAnsi" w:hAnsiTheme="minorHAnsi" w:cstheme="minorHAnsi"/>
          <w:bCs/>
        </w:rPr>
        <w:t>Húsvét.: Tojáskereséssel indítottuk a jeles ünnepet, melyekkel feldíszítettük a tojásfánkat. Majd körbe táncoltuk, énekeltük. Ez után jött az igazi meglepetés, hiszen az előző nap épített nyuszi fészkekbe megnéztük, hogy mit hozott a nyuszi. Nagyon sok kinti játékot: homokozót, kismotort, markolót, talicskát stb…Igazán nagy volt az öröm.</w:t>
      </w:r>
    </w:p>
    <w:p w14:paraId="19E9F5CF" w14:textId="77777777" w:rsidR="00F054EB" w:rsidRPr="00F054EB" w:rsidRDefault="00F054EB" w:rsidP="002F00FE">
      <w:pPr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F054EB">
        <w:rPr>
          <w:rFonts w:asciiTheme="minorHAnsi" w:hAnsiTheme="minorHAnsi" w:cstheme="minorHAnsi"/>
          <w:bCs/>
        </w:rPr>
        <w:t xml:space="preserve">Szemétszedés, a Föld napja alkalmából </w:t>
      </w:r>
    </w:p>
    <w:p w14:paraId="3F87C345" w14:textId="77777777" w:rsidR="00F054EB" w:rsidRPr="00F054EB" w:rsidRDefault="00F054EB" w:rsidP="002F00FE">
      <w:pPr>
        <w:ind w:left="360"/>
        <w:jc w:val="both"/>
        <w:rPr>
          <w:rFonts w:asciiTheme="minorHAnsi" w:hAnsiTheme="minorHAnsi" w:cstheme="minorHAnsi"/>
          <w:bCs/>
        </w:rPr>
      </w:pPr>
      <w:r w:rsidRPr="00F054EB">
        <w:rPr>
          <w:rFonts w:asciiTheme="minorHAnsi" w:hAnsiTheme="minorHAnsi" w:cstheme="minorHAnsi"/>
          <w:bCs/>
        </w:rPr>
        <w:lastRenderedPageBreak/>
        <w:t>MÁJUS</w:t>
      </w:r>
    </w:p>
    <w:p w14:paraId="565AF9F8" w14:textId="77777777" w:rsidR="00F054EB" w:rsidRPr="00F054EB" w:rsidRDefault="00F054EB" w:rsidP="002F00FE">
      <w:pPr>
        <w:numPr>
          <w:ilvl w:val="0"/>
          <w:numId w:val="11"/>
        </w:numPr>
        <w:jc w:val="both"/>
        <w:rPr>
          <w:rFonts w:asciiTheme="minorHAnsi" w:hAnsiTheme="minorHAnsi" w:cstheme="minorHAnsi"/>
          <w:bCs/>
        </w:rPr>
      </w:pPr>
      <w:r w:rsidRPr="00F054EB">
        <w:rPr>
          <w:rFonts w:asciiTheme="minorHAnsi" w:hAnsiTheme="minorHAnsi" w:cstheme="minorHAnsi"/>
          <w:bCs/>
        </w:rPr>
        <w:t>Anyák napja alkalmára, idén is megemlékeztünk, melyre a gyerekek nagy szeretettel készítették el az ajándékokat. Meghívtuk az anyukákat egy játékos délelőttre, ami meghitt hangulatban telt.</w:t>
      </w:r>
    </w:p>
    <w:p w14:paraId="7B347901" w14:textId="77777777" w:rsidR="00F054EB" w:rsidRPr="00F054EB" w:rsidRDefault="00F054EB" w:rsidP="002F00FE">
      <w:pPr>
        <w:numPr>
          <w:ilvl w:val="0"/>
          <w:numId w:val="11"/>
        </w:numPr>
        <w:jc w:val="both"/>
        <w:rPr>
          <w:rFonts w:asciiTheme="minorHAnsi" w:hAnsiTheme="minorHAnsi" w:cstheme="minorHAnsi"/>
          <w:bCs/>
        </w:rPr>
      </w:pPr>
      <w:r w:rsidRPr="00F054EB">
        <w:rPr>
          <w:rFonts w:asciiTheme="minorHAnsi" w:hAnsiTheme="minorHAnsi" w:cstheme="minorHAnsi"/>
          <w:bCs/>
        </w:rPr>
        <w:t>Madarak és fák napja alkalmából kirándultunk a közeli erdőbe. A gyerekeknek különböző játékokkal készültünk: Öleld meg a fát!; Erdei bingó; Termésekből kép; Hány fészek van a fán?; Erdei- mandala. A kirándulásra nagyítókat, bogárgyűjtő poharakat, csipeszeket vittünk.</w:t>
      </w:r>
    </w:p>
    <w:p w14:paraId="27131A5E" w14:textId="77777777" w:rsidR="00F054EB" w:rsidRPr="00F054EB" w:rsidRDefault="00F054EB" w:rsidP="002F00FE">
      <w:pPr>
        <w:numPr>
          <w:ilvl w:val="0"/>
          <w:numId w:val="11"/>
        </w:numPr>
        <w:jc w:val="both"/>
        <w:rPr>
          <w:rFonts w:asciiTheme="minorHAnsi" w:hAnsiTheme="minorHAnsi" w:cstheme="minorHAnsi"/>
          <w:bCs/>
        </w:rPr>
      </w:pPr>
      <w:r w:rsidRPr="00F054EB">
        <w:rPr>
          <w:rFonts w:asciiTheme="minorHAnsi" w:hAnsiTheme="minorHAnsi" w:cstheme="minorHAnsi"/>
          <w:bCs/>
        </w:rPr>
        <w:t>Méhek világnapja: kreatív feladatok, tevékenységek a csoporton belül</w:t>
      </w:r>
    </w:p>
    <w:p w14:paraId="22E75D7E" w14:textId="77777777" w:rsidR="00F054EB" w:rsidRPr="00F054EB" w:rsidRDefault="00F054EB" w:rsidP="002F00FE">
      <w:pPr>
        <w:numPr>
          <w:ilvl w:val="0"/>
          <w:numId w:val="11"/>
        </w:numPr>
        <w:jc w:val="both"/>
        <w:rPr>
          <w:rFonts w:asciiTheme="minorHAnsi" w:hAnsiTheme="minorHAnsi" w:cstheme="minorHAnsi"/>
          <w:bCs/>
        </w:rPr>
      </w:pPr>
      <w:r w:rsidRPr="00F054EB">
        <w:rPr>
          <w:rFonts w:asciiTheme="minorHAnsi" w:hAnsiTheme="minorHAnsi" w:cstheme="minorHAnsi"/>
          <w:bCs/>
        </w:rPr>
        <w:t xml:space="preserve">Májusfa állítás hagyományteremtő szándékkal óvodánkban. Közösen díszítettük fel a gyerekekkel, majd felállítottuk. </w:t>
      </w:r>
    </w:p>
    <w:p w14:paraId="20FA8058" w14:textId="77777777" w:rsidR="00F054EB" w:rsidRPr="00F054EB" w:rsidRDefault="00F054EB" w:rsidP="002F00FE">
      <w:pPr>
        <w:numPr>
          <w:ilvl w:val="0"/>
          <w:numId w:val="11"/>
        </w:numPr>
        <w:jc w:val="both"/>
        <w:rPr>
          <w:rFonts w:asciiTheme="minorHAnsi" w:hAnsiTheme="minorHAnsi" w:cstheme="minorHAnsi"/>
          <w:bCs/>
        </w:rPr>
      </w:pPr>
      <w:r w:rsidRPr="00F054EB">
        <w:rPr>
          <w:rFonts w:asciiTheme="minorHAnsi" w:hAnsiTheme="minorHAnsi" w:cstheme="minorHAnsi"/>
          <w:bCs/>
        </w:rPr>
        <w:t>Lépten-nyomon</w:t>
      </w:r>
    </w:p>
    <w:p w14:paraId="451A7414" w14:textId="77777777" w:rsidR="00F054EB" w:rsidRPr="00F054EB" w:rsidRDefault="00F054EB" w:rsidP="002F00FE">
      <w:pPr>
        <w:numPr>
          <w:ilvl w:val="0"/>
          <w:numId w:val="11"/>
        </w:numPr>
        <w:jc w:val="both"/>
        <w:rPr>
          <w:rFonts w:asciiTheme="minorHAnsi" w:hAnsiTheme="minorHAnsi" w:cstheme="minorHAnsi"/>
          <w:bCs/>
        </w:rPr>
      </w:pPr>
      <w:r w:rsidRPr="00F054EB">
        <w:rPr>
          <w:rFonts w:asciiTheme="minorHAnsi" w:hAnsiTheme="minorHAnsi" w:cstheme="minorHAnsi"/>
          <w:bCs/>
        </w:rPr>
        <w:t>Színházlátogatás</w:t>
      </w:r>
    </w:p>
    <w:p w14:paraId="22E40161" w14:textId="77777777" w:rsidR="00F054EB" w:rsidRPr="00F054EB" w:rsidRDefault="00F054EB" w:rsidP="002F00FE">
      <w:pPr>
        <w:numPr>
          <w:ilvl w:val="0"/>
          <w:numId w:val="11"/>
        </w:numPr>
        <w:jc w:val="both"/>
        <w:rPr>
          <w:rFonts w:asciiTheme="minorHAnsi" w:hAnsiTheme="minorHAnsi" w:cstheme="minorHAnsi"/>
          <w:bCs/>
        </w:rPr>
      </w:pPr>
      <w:r w:rsidRPr="00F054EB">
        <w:rPr>
          <w:rFonts w:asciiTheme="minorHAnsi" w:hAnsiTheme="minorHAnsi" w:cstheme="minorHAnsi"/>
          <w:bCs/>
        </w:rPr>
        <w:t>Évzáró és ballagás</w:t>
      </w:r>
    </w:p>
    <w:p w14:paraId="20159F1C" w14:textId="77777777" w:rsidR="00F054EB" w:rsidRPr="00F054EB" w:rsidRDefault="00F054EB" w:rsidP="002F00FE">
      <w:pPr>
        <w:ind w:left="360"/>
        <w:jc w:val="both"/>
        <w:rPr>
          <w:rFonts w:asciiTheme="minorHAnsi" w:hAnsiTheme="minorHAnsi" w:cstheme="minorHAnsi"/>
          <w:bCs/>
        </w:rPr>
      </w:pPr>
      <w:r w:rsidRPr="00F054EB">
        <w:rPr>
          <w:rFonts w:asciiTheme="minorHAnsi" w:hAnsiTheme="minorHAnsi" w:cstheme="minorHAnsi"/>
          <w:bCs/>
        </w:rPr>
        <w:t>JÚNIUS</w:t>
      </w:r>
    </w:p>
    <w:p w14:paraId="7885C9D6" w14:textId="77777777" w:rsidR="00F054EB" w:rsidRPr="00F054EB" w:rsidRDefault="00F054EB" w:rsidP="002F00FE">
      <w:pPr>
        <w:numPr>
          <w:ilvl w:val="0"/>
          <w:numId w:val="10"/>
        </w:numPr>
        <w:jc w:val="both"/>
        <w:rPr>
          <w:rFonts w:asciiTheme="minorHAnsi" w:hAnsiTheme="minorHAnsi" w:cstheme="minorHAnsi"/>
          <w:bCs/>
        </w:rPr>
      </w:pPr>
      <w:r w:rsidRPr="00F054EB">
        <w:rPr>
          <w:rFonts w:asciiTheme="minorHAnsi" w:hAnsiTheme="minorHAnsi" w:cstheme="minorHAnsi"/>
          <w:bCs/>
        </w:rPr>
        <w:t>Gyereknap: Reggeli az udvaron, Humoros játékok- Elefántmars, Eper ki a vízből; Pillecukor kéz nélkül, Halászat, Csillámtetkó, Palacsinta, fagylalt, limonádé,Buborékparti, zene, tánc, Köveskáli Tűzoltóság- bemutató</w:t>
      </w:r>
    </w:p>
    <w:p w14:paraId="3F9D20AF" w14:textId="77777777" w:rsidR="00F054EB" w:rsidRPr="00F054EB" w:rsidRDefault="00F054EB" w:rsidP="002F00FE">
      <w:pPr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 w:rsidRPr="00F054EB">
        <w:rPr>
          <w:rFonts w:asciiTheme="minorHAnsi" w:hAnsiTheme="minorHAnsi" w:cstheme="minorHAnsi"/>
          <w:bCs/>
        </w:rPr>
        <w:t>Idén Salföldre kirándultunk a gyerekekkel a Pálos kolostorromhoz. A falugondnokok vittek ki minket a falubuszokkal, ahol különböző játékokkal készültünk a gyerekeknek. Piknikeztünk, geo-ládát kerestünk, szabadon futkároztunk, fedeztük fel a természetet. A buszokra várva, szülői együttműködéssel még egy fagyi is várt a gyerekekre.</w:t>
      </w:r>
    </w:p>
    <w:p w14:paraId="09FBC2DA" w14:textId="77777777" w:rsidR="00F054EB" w:rsidRPr="00F054EB" w:rsidRDefault="00F054EB" w:rsidP="002F00FE">
      <w:pPr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 w:rsidRPr="00F054EB">
        <w:rPr>
          <w:rFonts w:asciiTheme="minorHAnsi" w:hAnsiTheme="minorHAnsi" w:cstheme="minorHAnsi"/>
          <w:bCs/>
        </w:rPr>
        <w:t>Májusfa kitáncolása jó hangulatban telt. A fát körbe állva kedvelt körjátékainkkal, táncokkal, dalainkkal ünnepeltünk. A kis táncház után kiástuk a fát, melyet erős fiaink, lányaink vitték el igazi csapatmunkát tanúsítva. Helyére Kati néni fája került.</w:t>
      </w:r>
    </w:p>
    <w:p w14:paraId="1A6EE08B" w14:textId="77777777" w:rsidR="00F054EB" w:rsidRPr="00F054EB" w:rsidRDefault="00F054EB" w:rsidP="002F00FE">
      <w:pPr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 w:rsidRPr="00F054EB">
        <w:rPr>
          <w:rFonts w:asciiTheme="minorHAnsi" w:hAnsiTheme="minorHAnsi" w:cstheme="minorHAnsi"/>
          <w:bCs/>
        </w:rPr>
        <w:t>Csudaszörpös csodatavam c. bábelőadás</w:t>
      </w:r>
    </w:p>
    <w:p w14:paraId="2AA8E294" w14:textId="77777777" w:rsidR="00F054EB" w:rsidRPr="00F054EB" w:rsidRDefault="00F054EB" w:rsidP="002F00FE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</w:rPr>
        <w:t xml:space="preserve">Apák napja: Egy vidám délután keretében humoros játékokat, sorversenyeket játszottunk az apukákkal, ami aztán egy kincs keresésben végződött. A kincsesláda egy nagyra nőtt dinnyét rejtett. </w:t>
      </w:r>
    </w:p>
    <w:p w14:paraId="73AEBC3F" w14:textId="35A8ADFD" w:rsidR="00F054EB" w:rsidRPr="00F054EB" w:rsidRDefault="00F054EB" w:rsidP="002F00FE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</w:rPr>
        <w:t>Palackpostánk érkezett Fehérszakáll kalózkapitánytól. A segítségünket kérte az elrabolt kincs visszaszerzéséhez, amit Fekteszakáll rabol el. Zászló készítés- Lopakodás a hordók között- Hajóra szálltunk: Megy a hajó...- Bluggy-Bluggy, a lila polip- visszaszereztük a kapitány kagylóit- Cápaveszedelem- léket kapott a hajó- víz meregetése- Bennszülöttek szigete- "kókuszdió" csata- ... majd ráleltünk a kincsre.</w:t>
      </w:r>
    </w:p>
    <w:p w14:paraId="1DFD1609" w14:textId="77777777" w:rsidR="0035596E" w:rsidRPr="00F054EB" w:rsidRDefault="0035596E" w:rsidP="002F00FE">
      <w:pPr>
        <w:ind w:left="360"/>
        <w:jc w:val="both"/>
        <w:rPr>
          <w:rFonts w:asciiTheme="minorHAnsi" w:hAnsiTheme="minorHAnsi" w:cstheme="minorHAnsi"/>
        </w:rPr>
      </w:pPr>
    </w:p>
    <w:p w14:paraId="68A81365" w14:textId="77777777" w:rsidR="0035596E" w:rsidRPr="00F054EB" w:rsidRDefault="0035596E" w:rsidP="002F00FE">
      <w:pPr>
        <w:jc w:val="both"/>
        <w:rPr>
          <w:rFonts w:asciiTheme="minorHAnsi" w:hAnsiTheme="minorHAnsi" w:cstheme="minorHAnsi"/>
        </w:rPr>
      </w:pPr>
      <w:r w:rsidRPr="002F00FE">
        <w:rPr>
          <w:rFonts w:asciiTheme="minorHAnsi" w:hAnsiTheme="minorHAnsi" w:cstheme="minorHAnsi"/>
          <w:i/>
          <w:iCs/>
        </w:rPr>
        <w:t>Erősségek</w:t>
      </w:r>
      <w:r w:rsidRPr="00F054EB">
        <w:rPr>
          <w:rFonts w:asciiTheme="minorHAnsi" w:hAnsiTheme="minorHAnsi" w:cstheme="minorHAnsi"/>
        </w:rPr>
        <w:t xml:space="preserve">: Sokszínű, gyermekközpontú programok </w:t>
      </w:r>
    </w:p>
    <w:p w14:paraId="588C3EAE" w14:textId="49A8B802" w:rsidR="0035596E" w:rsidRPr="00F054EB" w:rsidRDefault="0035596E" w:rsidP="002F00FE">
      <w:pPr>
        <w:jc w:val="both"/>
        <w:rPr>
          <w:rFonts w:asciiTheme="minorHAnsi" w:hAnsiTheme="minorHAnsi" w:cstheme="minorHAnsi"/>
        </w:rPr>
      </w:pPr>
      <w:r w:rsidRPr="002F00FE">
        <w:rPr>
          <w:rFonts w:asciiTheme="minorHAnsi" w:hAnsiTheme="minorHAnsi" w:cstheme="minorHAnsi"/>
          <w:i/>
          <w:iCs/>
        </w:rPr>
        <w:t>Fejlesztési terv</w:t>
      </w:r>
      <w:r w:rsidRPr="00F054EB">
        <w:rPr>
          <w:rFonts w:asciiTheme="minorHAnsi" w:hAnsiTheme="minorHAnsi" w:cstheme="minorHAnsi"/>
        </w:rPr>
        <w:t>: Programok hatékony átgondolása, prioritások meghatározása</w:t>
      </w:r>
    </w:p>
    <w:p w14:paraId="14098B74" w14:textId="77777777" w:rsidR="0035596E" w:rsidRPr="00F054EB" w:rsidRDefault="0035596E" w:rsidP="002F00FE">
      <w:pPr>
        <w:ind w:left="360"/>
        <w:jc w:val="both"/>
        <w:rPr>
          <w:rFonts w:asciiTheme="minorHAnsi" w:hAnsiTheme="minorHAnsi" w:cstheme="minorHAnsi"/>
        </w:rPr>
      </w:pPr>
    </w:p>
    <w:p w14:paraId="25C8C84B" w14:textId="22B8B5F2" w:rsidR="0035596E" w:rsidRPr="009D16B4" w:rsidRDefault="0035596E" w:rsidP="002F00FE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9D16B4">
        <w:rPr>
          <w:rFonts w:asciiTheme="minorHAnsi" w:hAnsiTheme="minorHAnsi" w:cstheme="minorHAnsi"/>
          <w:b/>
          <w:bCs/>
        </w:rPr>
        <w:t xml:space="preserve">Eredmények </w:t>
      </w:r>
    </w:p>
    <w:p w14:paraId="6AEB04EF" w14:textId="412EA2B6" w:rsidR="0035596E" w:rsidRDefault="0035596E" w:rsidP="002F00FE">
      <w:pPr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</w:rPr>
        <w:t>A korábban elnyert a Madárbarát Óvoda cím feladatai tovább folytatódtak. A „Zöld Óvoda” cím jegyében a környezettudatos munka is folytatódott. Idén a Lépten- nyomon program volt újítás az óvodában. Az előadó két havonta látogatott el hozzánk és az állat-, növényvilágról tartott interaktív előadást a gyerekeknek.</w:t>
      </w:r>
    </w:p>
    <w:p w14:paraId="111D5801" w14:textId="77777777" w:rsidR="0069064B" w:rsidRDefault="0069064B" w:rsidP="002F00FE">
      <w:pPr>
        <w:jc w:val="both"/>
        <w:rPr>
          <w:rFonts w:asciiTheme="minorHAnsi" w:hAnsiTheme="minorHAnsi" w:cstheme="minorHAnsi"/>
        </w:rPr>
      </w:pPr>
    </w:p>
    <w:p w14:paraId="1B601C24" w14:textId="220B116E" w:rsidR="0069064B" w:rsidRPr="00F054EB" w:rsidRDefault="0069064B" w:rsidP="002F00FE">
      <w:pPr>
        <w:jc w:val="both"/>
        <w:rPr>
          <w:rFonts w:asciiTheme="minorHAnsi" w:hAnsiTheme="minorHAnsi" w:cstheme="minorHAnsi"/>
        </w:rPr>
      </w:pPr>
      <w:r w:rsidRPr="0069064B">
        <w:rPr>
          <w:rFonts w:asciiTheme="minorHAnsi" w:hAnsiTheme="minorHAnsi" w:cstheme="minorHAnsi"/>
          <w:i/>
          <w:iCs/>
        </w:rPr>
        <w:t>Erősségek</w:t>
      </w:r>
      <w:r>
        <w:rPr>
          <w:rFonts w:asciiTheme="minorHAnsi" w:hAnsiTheme="minorHAnsi" w:cstheme="minorHAnsi"/>
        </w:rPr>
        <w:t>: Tudatos szakmai hozzáállás</w:t>
      </w:r>
    </w:p>
    <w:p w14:paraId="0C527754" w14:textId="21C965C1" w:rsidR="0035596E" w:rsidRDefault="0069064B" w:rsidP="0069064B">
      <w:pPr>
        <w:jc w:val="both"/>
        <w:rPr>
          <w:rFonts w:asciiTheme="minorHAnsi" w:hAnsiTheme="minorHAnsi" w:cstheme="minorHAnsi"/>
        </w:rPr>
      </w:pPr>
      <w:r w:rsidRPr="0069064B">
        <w:rPr>
          <w:rFonts w:asciiTheme="minorHAnsi" w:hAnsiTheme="minorHAnsi" w:cstheme="minorHAnsi"/>
          <w:i/>
          <w:iCs/>
        </w:rPr>
        <w:t>Fejlesztési terv</w:t>
      </w:r>
      <w:r>
        <w:rPr>
          <w:rFonts w:asciiTheme="minorHAnsi" w:hAnsiTheme="minorHAnsi" w:cstheme="minorHAnsi"/>
        </w:rPr>
        <w:t xml:space="preserve">: </w:t>
      </w:r>
      <w:r w:rsidRPr="0069064B">
        <w:rPr>
          <w:rFonts w:asciiTheme="minorHAnsi" w:hAnsiTheme="minorHAnsi" w:cstheme="minorHAnsi"/>
        </w:rPr>
        <w:t>környezettudatos "zöld" működés fejlesztése</w:t>
      </w:r>
      <w:r>
        <w:rPr>
          <w:rFonts w:asciiTheme="minorHAnsi" w:hAnsiTheme="minorHAnsi" w:cstheme="minorHAnsi"/>
        </w:rPr>
        <w:t xml:space="preserve">, élményalapú pedagógia </w:t>
      </w:r>
    </w:p>
    <w:p w14:paraId="119AAC78" w14:textId="77777777" w:rsidR="0069064B" w:rsidRPr="00F054EB" w:rsidRDefault="0069064B" w:rsidP="0069064B">
      <w:pPr>
        <w:jc w:val="both"/>
        <w:rPr>
          <w:rFonts w:asciiTheme="minorHAnsi" w:hAnsiTheme="minorHAnsi" w:cstheme="minorHAnsi"/>
        </w:rPr>
      </w:pPr>
    </w:p>
    <w:p w14:paraId="7C929033" w14:textId="1DB2DC4E" w:rsidR="0035596E" w:rsidRPr="009D16B4" w:rsidRDefault="0035596E" w:rsidP="002F00FE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9D16B4">
        <w:rPr>
          <w:rFonts w:asciiTheme="minorHAnsi" w:hAnsiTheme="minorHAnsi" w:cstheme="minorHAnsi"/>
          <w:b/>
          <w:bCs/>
        </w:rPr>
        <w:t xml:space="preserve">Belső kapcsolatok, együttműködés, kommunikáció </w:t>
      </w:r>
    </w:p>
    <w:p w14:paraId="0E315AA9" w14:textId="54A512B9" w:rsidR="0035596E" w:rsidRDefault="0035596E" w:rsidP="002F00FE">
      <w:pPr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</w:rPr>
        <w:t>Az óvodapedagógusok hetente értekeznek, a dajkák kéthetente csütörtökön. A rendelkezésre álló és betervezett 5 nevelés nélküli munkanapokból 4 napot felhasználtuk. Csapatépítő programokat, szakmai tanácskozásokat valósítottunk meg.</w:t>
      </w:r>
    </w:p>
    <w:p w14:paraId="4D1BF752" w14:textId="77777777" w:rsidR="009D16B4" w:rsidRPr="00F054EB" w:rsidRDefault="009D16B4" w:rsidP="002F00FE">
      <w:pPr>
        <w:ind w:left="360"/>
        <w:jc w:val="both"/>
        <w:rPr>
          <w:rFonts w:asciiTheme="minorHAnsi" w:hAnsiTheme="minorHAnsi" w:cstheme="minorHAnsi"/>
        </w:rPr>
      </w:pPr>
    </w:p>
    <w:p w14:paraId="25819A2A" w14:textId="77777777" w:rsidR="00710EAC" w:rsidRPr="00F054EB" w:rsidRDefault="00710EAC" w:rsidP="002F00FE">
      <w:pPr>
        <w:jc w:val="both"/>
        <w:rPr>
          <w:rFonts w:asciiTheme="minorHAnsi" w:hAnsiTheme="minorHAnsi" w:cstheme="minorHAnsi"/>
        </w:rPr>
      </w:pPr>
      <w:r w:rsidRPr="009D16B4">
        <w:rPr>
          <w:rFonts w:asciiTheme="minorHAnsi" w:hAnsiTheme="minorHAnsi" w:cstheme="minorHAnsi"/>
          <w:i/>
          <w:iCs/>
        </w:rPr>
        <w:t>Erősségek</w:t>
      </w:r>
      <w:r w:rsidRPr="00F054EB">
        <w:rPr>
          <w:rFonts w:asciiTheme="minorHAnsi" w:hAnsiTheme="minorHAnsi" w:cstheme="minorHAnsi"/>
        </w:rPr>
        <w:t xml:space="preserve">: Hatékony szakmai együttműködés </w:t>
      </w:r>
    </w:p>
    <w:p w14:paraId="41241FCA" w14:textId="6F40D6E9" w:rsidR="0035596E" w:rsidRPr="00F054EB" w:rsidRDefault="00710EAC" w:rsidP="002F00FE">
      <w:pPr>
        <w:jc w:val="both"/>
        <w:rPr>
          <w:rFonts w:asciiTheme="minorHAnsi" w:hAnsiTheme="minorHAnsi" w:cstheme="minorHAnsi"/>
        </w:rPr>
      </w:pPr>
      <w:r w:rsidRPr="009D16B4">
        <w:rPr>
          <w:rFonts w:asciiTheme="minorHAnsi" w:hAnsiTheme="minorHAnsi" w:cstheme="minorHAnsi"/>
          <w:i/>
          <w:iCs/>
        </w:rPr>
        <w:t>Fejlesztési terv</w:t>
      </w:r>
      <w:r w:rsidRPr="00F054EB">
        <w:rPr>
          <w:rFonts w:asciiTheme="minorHAnsi" w:hAnsiTheme="minorHAnsi" w:cstheme="minorHAnsi"/>
        </w:rPr>
        <w:t>: A fontos információk megfelelő, gyors közvetítése</w:t>
      </w:r>
    </w:p>
    <w:p w14:paraId="4B4B218E" w14:textId="77777777" w:rsidR="00710EAC" w:rsidRPr="00F054EB" w:rsidRDefault="00710EAC" w:rsidP="002F00FE">
      <w:pPr>
        <w:ind w:left="360"/>
        <w:jc w:val="both"/>
        <w:rPr>
          <w:rFonts w:asciiTheme="minorHAnsi" w:hAnsiTheme="minorHAnsi" w:cstheme="minorHAnsi"/>
        </w:rPr>
      </w:pPr>
    </w:p>
    <w:p w14:paraId="1B9BD082" w14:textId="439ABD47" w:rsidR="00710EAC" w:rsidRPr="009D16B4" w:rsidRDefault="00710EAC" w:rsidP="002F00FE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9D16B4">
        <w:rPr>
          <w:rFonts w:asciiTheme="minorHAnsi" w:hAnsiTheme="minorHAnsi" w:cstheme="minorHAnsi"/>
          <w:b/>
          <w:bCs/>
        </w:rPr>
        <w:t xml:space="preserve">Az intézmény külső kapcsolatai </w:t>
      </w:r>
    </w:p>
    <w:p w14:paraId="39EBA27B" w14:textId="0D59344F" w:rsidR="00710EAC" w:rsidRPr="00F054EB" w:rsidRDefault="00710EAC" w:rsidP="002F00FE">
      <w:pPr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</w:rPr>
        <w:t>Az intézménynek fontosak a partneri kapcsolatai. A fenntartóval, a település intézményeivel, a szakmai társakkal törekszünk a jó munkakapcsolat kialakítására. Fontosak számunkra a visszajelzések, melyeket beépítünk a munkánkba. Folyamatos a kapcsolatunk az egészségügyi dolgozókkal. Az iskolával ápolt kapcsolat, lehetővé teszi az óvoda-iskola átmenetének megkönnyítését.</w:t>
      </w:r>
      <w:r w:rsidR="00BF7540" w:rsidRPr="00F054EB">
        <w:rPr>
          <w:rFonts w:asciiTheme="minorHAnsi" w:hAnsiTheme="minorHAnsi" w:cstheme="minorHAnsi"/>
        </w:rPr>
        <w:t xml:space="preserve"> A fenntartóval való szoros kapcsolatot tükrözi, hogy óvodánk új bútorokat, az oviKréta bevezetésével  szükségessé vált új laptop vásárlását, a csoportszoba és egyéb helyiség</w:t>
      </w:r>
      <w:r w:rsidR="00FC30FA" w:rsidRPr="00F054EB">
        <w:rPr>
          <w:rFonts w:asciiTheme="minorHAnsi" w:hAnsiTheme="minorHAnsi" w:cstheme="minorHAnsi"/>
        </w:rPr>
        <w:t>ek</w:t>
      </w:r>
      <w:r w:rsidR="00BF7540" w:rsidRPr="00F054EB">
        <w:rPr>
          <w:rFonts w:asciiTheme="minorHAnsi" w:hAnsiTheme="minorHAnsi" w:cstheme="minorHAnsi"/>
        </w:rPr>
        <w:t xml:space="preserve"> festését megelőző munkálatok</w:t>
      </w:r>
      <w:r w:rsidR="00FC30FA" w:rsidRPr="00F054EB">
        <w:rPr>
          <w:rFonts w:asciiTheme="minorHAnsi" w:hAnsiTheme="minorHAnsi" w:cstheme="minorHAnsi"/>
        </w:rPr>
        <w:t xml:space="preserve"> kivitelezését</w:t>
      </w:r>
      <w:r w:rsidR="00BF7540" w:rsidRPr="00F054EB">
        <w:rPr>
          <w:rFonts w:asciiTheme="minorHAnsi" w:hAnsiTheme="minorHAnsi" w:cstheme="minorHAnsi"/>
        </w:rPr>
        <w:t xml:space="preserve">, a csoportszoba felújítását </w:t>
      </w:r>
      <w:r w:rsidR="00FC30FA" w:rsidRPr="00F054EB">
        <w:rPr>
          <w:rFonts w:asciiTheme="minorHAnsi" w:hAnsiTheme="minorHAnsi" w:cstheme="minorHAnsi"/>
        </w:rPr>
        <w:t>támogatták. Az év során a falugondnoki buszokkal segítették a kirándulások megvalósulását.</w:t>
      </w:r>
    </w:p>
    <w:p w14:paraId="48C56204" w14:textId="77777777" w:rsidR="00BF7540" w:rsidRPr="00F054EB" w:rsidRDefault="00BF7540" w:rsidP="002F00FE">
      <w:pPr>
        <w:ind w:left="360"/>
        <w:jc w:val="both"/>
        <w:rPr>
          <w:rFonts w:asciiTheme="minorHAnsi" w:hAnsiTheme="minorHAnsi" w:cstheme="minorHAnsi"/>
        </w:rPr>
      </w:pPr>
    </w:p>
    <w:p w14:paraId="65742253" w14:textId="77777777" w:rsidR="00BF7540" w:rsidRPr="00F054EB" w:rsidRDefault="00BF7540" w:rsidP="002F00FE">
      <w:pPr>
        <w:jc w:val="both"/>
        <w:rPr>
          <w:rFonts w:asciiTheme="minorHAnsi" w:hAnsiTheme="minorHAnsi" w:cstheme="minorHAnsi"/>
        </w:rPr>
      </w:pPr>
      <w:r w:rsidRPr="009D16B4">
        <w:rPr>
          <w:rFonts w:asciiTheme="minorHAnsi" w:hAnsiTheme="minorHAnsi" w:cstheme="minorHAnsi"/>
          <w:i/>
          <w:iCs/>
        </w:rPr>
        <w:t>Erősségek</w:t>
      </w:r>
      <w:r w:rsidRPr="00F054EB">
        <w:rPr>
          <w:rFonts w:asciiTheme="minorHAnsi" w:hAnsiTheme="minorHAnsi" w:cstheme="minorHAnsi"/>
        </w:rPr>
        <w:t xml:space="preserve">: Jól működő kapcsolat rendszerek. Folyamatos segítségnyújtás. </w:t>
      </w:r>
    </w:p>
    <w:p w14:paraId="669A9C59" w14:textId="1766FFE8" w:rsidR="00BF7540" w:rsidRPr="00F054EB" w:rsidRDefault="00BF7540" w:rsidP="002F00FE">
      <w:pPr>
        <w:jc w:val="both"/>
        <w:rPr>
          <w:rFonts w:asciiTheme="minorHAnsi" w:hAnsiTheme="minorHAnsi" w:cstheme="minorHAnsi"/>
        </w:rPr>
      </w:pPr>
      <w:r w:rsidRPr="009D16B4">
        <w:rPr>
          <w:rFonts w:asciiTheme="minorHAnsi" w:hAnsiTheme="minorHAnsi" w:cstheme="minorHAnsi"/>
          <w:i/>
          <w:iCs/>
        </w:rPr>
        <w:t>Fejlesztési terv</w:t>
      </w:r>
      <w:r w:rsidRPr="00F054EB">
        <w:rPr>
          <w:rFonts w:asciiTheme="minorHAnsi" w:hAnsiTheme="minorHAnsi" w:cstheme="minorHAnsi"/>
        </w:rPr>
        <w:t>: Partneri elégedettségek rendszeres mérése.</w:t>
      </w:r>
    </w:p>
    <w:p w14:paraId="39F5E560" w14:textId="77777777" w:rsidR="00FC30FA" w:rsidRPr="00F054EB" w:rsidRDefault="00FC30FA" w:rsidP="002F00FE">
      <w:pPr>
        <w:ind w:left="360"/>
        <w:jc w:val="both"/>
        <w:rPr>
          <w:rFonts w:asciiTheme="minorHAnsi" w:hAnsiTheme="minorHAnsi" w:cstheme="minorHAnsi"/>
        </w:rPr>
      </w:pPr>
    </w:p>
    <w:p w14:paraId="70BD0FEC" w14:textId="20647EC6" w:rsidR="00FC30FA" w:rsidRPr="009D16B4" w:rsidRDefault="009D16B4" w:rsidP="002F00FE">
      <w:pPr>
        <w:ind w:firstLine="36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6</w:t>
      </w:r>
      <w:r w:rsidR="00FC30FA" w:rsidRPr="009D16B4">
        <w:rPr>
          <w:rFonts w:asciiTheme="minorHAnsi" w:hAnsiTheme="minorHAnsi" w:cstheme="minorHAnsi"/>
          <w:b/>
          <w:bCs/>
        </w:rPr>
        <w:t xml:space="preserve">. A pedagógiai munka feltételei </w:t>
      </w:r>
    </w:p>
    <w:p w14:paraId="62EF1B7E" w14:textId="69A3E91E" w:rsidR="00FC30FA" w:rsidRPr="00F054EB" w:rsidRDefault="009D16B4" w:rsidP="002F00FE">
      <w:pPr>
        <w:ind w:firstLine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6</w:t>
      </w:r>
      <w:r w:rsidR="00FC30FA" w:rsidRPr="009D16B4">
        <w:rPr>
          <w:rFonts w:asciiTheme="minorHAnsi" w:hAnsiTheme="minorHAnsi" w:cstheme="minorHAnsi"/>
          <w:b/>
          <w:bCs/>
        </w:rPr>
        <w:t>.1. Személyi feltételek</w:t>
      </w:r>
    </w:p>
    <w:p w14:paraId="6F90A17C" w14:textId="77777777" w:rsidR="00FC30FA" w:rsidRPr="00F054EB" w:rsidRDefault="00FC30FA" w:rsidP="002F00FE">
      <w:pPr>
        <w:ind w:left="360"/>
        <w:jc w:val="both"/>
        <w:rPr>
          <w:rFonts w:asciiTheme="minorHAnsi" w:hAnsiTheme="minorHAnsi" w:cstheme="minorHAnsi"/>
        </w:rPr>
      </w:pPr>
    </w:p>
    <w:p w14:paraId="489DA757" w14:textId="57EB6A47" w:rsidR="00FC30FA" w:rsidRPr="00F054EB" w:rsidRDefault="00FC30FA" w:rsidP="002F00FE">
      <w:pPr>
        <w:ind w:firstLine="360"/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</w:rPr>
        <w:t>Óvodapedagógusok száma: 2 fő</w:t>
      </w:r>
    </w:p>
    <w:p w14:paraId="63299AF5" w14:textId="77777777" w:rsidR="00FC30FA" w:rsidRPr="00F054EB" w:rsidRDefault="00FC30FA" w:rsidP="002F00FE">
      <w:pPr>
        <w:ind w:firstLine="360"/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</w:rPr>
        <w:t>Dajkák száma: 2 fő</w:t>
      </w:r>
    </w:p>
    <w:p w14:paraId="4E2A877D" w14:textId="77777777" w:rsidR="00FC30FA" w:rsidRPr="00F054EB" w:rsidRDefault="00FC30FA" w:rsidP="002F00FE">
      <w:pPr>
        <w:jc w:val="both"/>
        <w:rPr>
          <w:rFonts w:asciiTheme="minorHAnsi" w:hAnsiTheme="minorHAnsi" w:cstheme="minorHAnsi"/>
        </w:rPr>
      </w:pPr>
    </w:p>
    <w:p w14:paraId="509CA21F" w14:textId="5A068896" w:rsidR="00FC30FA" w:rsidRPr="00F054EB" w:rsidRDefault="00FC30FA" w:rsidP="002F00FE">
      <w:pPr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</w:rPr>
        <w:t>A nevelőtestület egész évben elkötelezetten, magas szakmai színvonalon látta el feladatát. A nyugdíj előtt álló óvodapedagógus továbbképzés alóli mentességet kapott, én részt vettem továbbképzéseken, megújítva szakmai tudásomat. Augusztus hónapban új munkatárs csatlakozott hozzánk.</w:t>
      </w:r>
    </w:p>
    <w:p w14:paraId="2ED8DB96" w14:textId="77777777" w:rsidR="00FC30FA" w:rsidRPr="00F054EB" w:rsidRDefault="00FC30FA" w:rsidP="002F00FE">
      <w:pPr>
        <w:ind w:left="360"/>
        <w:jc w:val="both"/>
        <w:rPr>
          <w:rFonts w:asciiTheme="minorHAnsi" w:hAnsiTheme="minorHAnsi" w:cstheme="minorHAnsi"/>
        </w:rPr>
      </w:pPr>
    </w:p>
    <w:p w14:paraId="7746F8BE" w14:textId="77777777" w:rsidR="00FC30FA" w:rsidRPr="00F054EB" w:rsidRDefault="00FC30FA" w:rsidP="002F00FE">
      <w:pPr>
        <w:jc w:val="both"/>
        <w:rPr>
          <w:rFonts w:asciiTheme="minorHAnsi" w:hAnsiTheme="minorHAnsi" w:cstheme="minorHAnsi"/>
        </w:rPr>
      </w:pPr>
      <w:r w:rsidRPr="009D16B4">
        <w:rPr>
          <w:rFonts w:asciiTheme="minorHAnsi" w:hAnsiTheme="minorHAnsi" w:cstheme="minorHAnsi"/>
          <w:i/>
          <w:iCs/>
        </w:rPr>
        <w:t>Erősségek</w:t>
      </w:r>
      <w:r w:rsidRPr="00F054EB">
        <w:rPr>
          <w:rFonts w:asciiTheme="minorHAnsi" w:hAnsiTheme="minorHAnsi" w:cstheme="minorHAnsi"/>
        </w:rPr>
        <w:t xml:space="preserve">: Rugalmas munkaszervezés, a kollégák nagy teherbírása </w:t>
      </w:r>
    </w:p>
    <w:p w14:paraId="7B79CFA3" w14:textId="250548E0" w:rsidR="00FC30FA" w:rsidRPr="00F054EB" w:rsidRDefault="00FC30FA" w:rsidP="002F00FE">
      <w:pPr>
        <w:jc w:val="both"/>
        <w:rPr>
          <w:rFonts w:asciiTheme="minorHAnsi" w:hAnsiTheme="minorHAnsi" w:cstheme="minorHAnsi"/>
        </w:rPr>
      </w:pPr>
      <w:r w:rsidRPr="009D16B4">
        <w:rPr>
          <w:rFonts w:asciiTheme="minorHAnsi" w:hAnsiTheme="minorHAnsi" w:cstheme="minorHAnsi"/>
          <w:i/>
          <w:iCs/>
        </w:rPr>
        <w:t>Fejlesztési terv</w:t>
      </w:r>
      <w:r w:rsidRPr="00F054EB">
        <w:rPr>
          <w:rFonts w:asciiTheme="minorHAnsi" w:hAnsiTheme="minorHAnsi" w:cstheme="minorHAnsi"/>
        </w:rPr>
        <w:t>: Szabadságok összehangolása</w:t>
      </w:r>
    </w:p>
    <w:p w14:paraId="0FE345EE" w14:textId="77777777" w:rsidR="00FC30FA" w:rsidRPr="00F054EB" w:rsidRDefault="00FC30FA" w:rsidP="002F00FE">
      <w:pPr>
        <w:jc w:val="both"/>
        <w:rPr>
          <w:rFonts w:asciiTheme="minorHAnsi" w:hAnsiTheme="minorHAnsi" w:cstheme="minorHAnsi"/>
        </w:rPr>
      </w:pPr>
    </w:p>
    <w:p w14:paraId="46AD3902" w14:textId="5319E0D8" w:rsidR="00FC30FA" w:rsidRPr="00F054EB" w:rsidRDefault="009D16B4" w:rsidP="002F00FE">
      <w:pPr>
        <w:ind w:firstLine="36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6</w:t>
      </w:r>
      <w:r w:rsidR="00FC30FA" w:rsidRPr="00F054EB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>2.</w:t>
      </w:r>
      <w:r w:rsidR="00FC30FA" w:rsidRPr="00F054EB">
        <w:rPr>
          <w:rFonts w:asciiTheme="minorHAnsi" w:hAnsiTheme="minorHAnsi" w:cstheme="minorHAnsi"/>
          <w:b/>
          <w:bCs/>
        </w:rPr>
        <w:t xml:space="preserve"> Tárgyi feltételek</w:t>
      </w:r>
    </w:p>
    <w:p w14:paraId="7E70CFA6" w14:textId="77777777" w:rsidR="00FC30FA" w:rsidRPr="00F054EB" w:rsidRDefault="00FC30FA" w:rsidP="002F00FE">
      <w:pPr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</w:rPr>
        <w:t>Az intézmény alapfelszereltsége biztosított, azonban a következő területeken további fejlesztés lenne indokolt:</w:t>
      </w:r>
    </w:p>
    <w:p w14:paraId="48DB0FE9" w14:textId="77777777" w:rsidR="00FC30FA" w:rsidRPr="00F054EB" w:rsidRDefault="00FC30FA" w:rsidP="002F00FE">
      <w:pPr>
        <w:ind w:firstLine="360"/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</w:rPr>
        <w:t>Udvari játékok részleges cseréje (biztonságtechnikai okokból)</w:t>
      </w:r>
    </w:p>
    <w:p w14:paraId="16FE3A2F" w14:textId="77777777" w:rsidR="00FC30FA" w:rsidRDefault="00FC30FA" w:rsidP="002F00FE">
      <w:pPr>
        <w:ind w:firstLine="360"/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</w:rPr>
        <w:t>Tornaszerek bővítése</w:t>
      </w:r>
    </w:p>
    <w:p w14:paraId="61FBEAC3" w14:textId="4CCE7EA3" w:rsidR="00C36396" w:rsidRPr="00F054EB" w:rsidRDefault="00C36396" w:rsidP="002F00FE">
      <w:pPr>
        <w:ind w:firstLine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Vetítővászon beszerzése</w:t>
      </w:r>
    </w:p>
    <w:p w14:paraId="03209710" w14:textId="77777777" w:rsidR="00FC30FA" w:rsidRPr="00F054EB" w:rsidRDefault="00FC30FA" w:rsidP="002F00FE">
      <w:pPr>
        <w:jc w:val="both"/>
        <w:rPr>
          <w:rFonts w:asciiTheme="minorHAnsi" w:hAnsiTheme="minorHAnsi" w:cstheme="minorHAnsi"/>
        </w:rPr>
      </w:pPr>
    </w:p>
    <w:p w14:paraId="589840DC" w14:textId="2C947513" w:rsidR="00FC30FA" w:rsidRPr="00F054EB" w:rsidRDefault="002F00FE" w:rsidP="002F00FE">
      <w:pPr>
        <w:jc w:val="both"/>
        <w:rPr>
          <w:rFonts w:asciiTheme="minorHAnsi" w:hAnsiTheme="minorHAnsi" w:cstheme="minorHAnsi"/>
        </w:rPr>
      </w:pPr>
      <w:r w:rsidRPr="008549E3">
        <w:t>Az idei évben kisebb karbantartási munkákat sikerült elvégezni az óvodaépületen belül (pl. festés</w:t>
      </w:r>
      <w:r>
        <w:rPr>
          <w:rFonts w:asciiTheme="minorHAnsi" w:hAnsiTheme="minorHAnsi" w:cstheme="minorHAnsi"/>
        </w:rPr>
        <w:t xml:space="preserve">, játszószőnyeg cseréje) </w:t>
      </w:r>
      <w:r w:rsidR="00FC30FA" w:rsidRPr="00F054EB">
        <w:rPr>
          <w:rFonts w:asciiTheme="minorHAnsi" w:hAnsiTheme="minorHAnsi" w:cstheme="minorHAnsi"/>
        </w:rPr>
        <w:t>Fejlesztéseink folyamatosak. Az Óvoda Társulás és a szülők</w:t>
      </w:r>
      <w:r>
        <w:rPr>
          <w:rFonts w:asciiTheme="minorHAnsi" w:hAnsiTheme="minorHAnsi" w:cstheme="minorHAnsi"/>
        </w:rPr>
        <w:t xml:space="preserve"> </w:t>
      </w:r>
      <w:r w:rsidR="00FC30FA" w:rsidRPr="00F054EB">
        <w:rPr>
          <w:rFonts w:asciiTheme="minorHAnsi" w:hAnsiTheme="minorHAnsi" w:cstheme="minorHAnsi"/>
        </w:rPr>
        <w:t xml:space="preserve">segítik ezeket a folyamatokat. Szülői felajánlással újult meg udvarunkon a kiskonyha, valamint </w:t>
      </w:r>
      <w:r w:rsidR="00FC30FA" w:rsidRPr="00F054EB">
        <w:rPr>
          <w:rFonts w:asciiTheme="minorHAnsi" w:hAnsiTheme="minorHAnsi" w:cstheme="minorHAnsi"/>
        </w:rPr>
        <w:lastRenderedPageBreak/>
        <w:t>az egyik fal festése is az ő segítőkészségüknek köszönhető. A pályázatok,beszerzések, a programok megvalósításában nyújtott segítségük, támogatásuk nagyon fontos számunkra.</w:t>
      </w:r>
    </w:p>
    <w:p w14:paraId="4E904E41" w14:textId="77777777" w:rsidR="002F00FE" w:rsidRDefault="002F00FE" w:rsidP="002F00FE">
      <w:pPr>
        <w:jc w:val="both"/>
        <w:rPr>
          <w:rFonts w:asciiTheme="minorHAnsi" w:hAnsiTheme="minorHAnsi" w:cstheme="minorHAnsi"/>
        </w:rPr>
      </w:pPr>
    </w:p>
    <w:p w14:paraId="5D37B6B3" w14:textId="0DE2BD99" w:rsidR="00FC30FA" w:rsidRPr="00F054EB" w:rsidRDefault="009D16B4" w:rsidP="002F00FE">
      <w:pPr>
        <w:ind w:firstLine="36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6</w:t>
      </w:r>
      <w:r w:rsidR="00FC30FA" w:rsidRPr="00F054EB">
        <w:rPr>
          <w:rFonts w:asciiTheme="minorHAnsi" w:hAnsiTheme="minorHAnsi" w:cstheme="minorHAnsi"/>
          <w:b/>
          <w:bCs/>
        </w:rPr>
        <w:t xml:space="preserve">.3. Továbbképzések </w:t>
      </w:r>
    </w:p>
    <w:p w14:paraId="60698377" w14:textId="64880444" w:rsidR="00FC30FA" w:rsidRPr="00F054EB" w:rsidRDefault="00FC30FA" w:rsidP="002F00FE">
      <w:pPr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</w:rPr>
        <w:t>Az óvodapedagógusok továbbképzési rendszere megváltozott. A továbbképzési programot április 30-ig kellett elkészíteni. A Képzéseket a NKE (Nemzeti Közszolgálati Egyetem) és az OH (Oktatási Hivatal) szervezi. 120 kredit gyűjtésére kötelezettek az óvodapedagógusok. A</w:t>
      </w:r>
      <w:r w:rsidR="00F054EB" w:rsidRPr="00F054EB">
        <w:rPr>
          <w:rFonts w:asciiTheme="minorHAnsi" w:hAnsiTheme="minorHAnsi" w:cstheme="minorHAnsi"/>
        </w:rPr>
        <w:t xml:space="preserve"> képzési ciklus 5 évig tart. A képzéseket a központi költésvetésből támogatjuk, biztosítjuk a részvételi lehetőséget.</w:t>
      </w:r>
    </w:p>
    <w:p w14:paraId="1C9BE8F7" w14:textId="77777777" w:rsidR="00F054EB" w:rsidRPr="00F054EB" w:rsidRDefault="00F054EB" w:rsidP="002F00FE">
      <w:pPr>
        <w:jc w:val="both"/>
        <w:rPr>
          <w:rFonts w:asciiTheme="minorHAnsi" w:hAnsiTheme="minorHAnsi" w:cstheme="minorHAnsi"/>
        </w:rPr>
      </w:pPr>
    </w:p>
    <w:p w14:paraId="3EB364E0" w14:textId="77777777" w:rsidR="00F054EB" w:rsidRPr="00F054EB" w:rsidRDefault="00F054EB" w:rsidP="002F00FE">
      <w:pPr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  <w:i/>
          <w:iCs/>
        </w:rPr>
        <w:t>Erősségek</w:t>
      </w:r>
      <w:r w:rsidRPr="00F054EB">
        <w:rPr>
          <w:rFonts w:asciiTheme="minorHAnsi" w:hAnsiTheme="minorHAnsi" w:cstheme="minorHAnsi"/>
        </w:rPr>
        <w:t xml:space="preserve">: A kollégák nyitottak a szakmai képzésekre. </w:t>
      </w:r>
    </w:p>
    <w:p w14:paraId="09693E9D" w14:textId="60E651AA" w:rsidR="00F054EB" w:rsidRPr="00F054EB" w:rsidRDefault="00F054EB" w:rsidP="002F00FE">
      <w:pPr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  <w:i/>
          <w:iCs/>
        </w:rPr>
        <w:t>Fejlesztési terv</w:t>
      </w:r>
      <w:r w:rsidRPr="00F054EB">
        <w:rPr>
          <w:rFonts w:asciiTheme="minorHAnsi" w:hAnsiTheme="minorHAnsi" w:cstheme="minorHAnsi"/>
        </w:rPr>
        <w:t>: DiabMentor képzés, belső műhelymunkák: tudásmegosztás</w:t>
      </w:r>
    </w:p>
    <w:p w14:paraId="3AD2C7E7" w14:textId="77777777" w:rsidR="00F054EB" w:rsidRPr="00F054EB" w:rsidRDefault="00F054EB" w:rsidP="002F00FE">
      <w:pPr>
        <w:jc w:val="both"/>
        <w:rPr>
          <w:rFonts w:asciiTheme="minorHAnsi" w:hAnsiTheme="minorHAnsi" w:cstheme="minorHAnsi"/>
        </w:rPr>
      </w:pPr>
    </w:p>
    <w:p w14:paraId="10DAB6F9" w14:textId="4BC790CB" w:rsidR="00F054EB" w:rsidRPr="00F054EB" w:rsidRDefault="009D16B4" w:rsidP="002F00FE">
      <w:pPr>
        <w:ind w:firstLine="36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7</w:t>
      </w:r>
      <w:r w:rsidR="00F054EB" w:rsidRPr="00F054EB">
        <w:rPr>
          <w:rFonts w:asciiTheme="minorHAnsi" w:hAnsiTheme="minorHAnsi" w:cstheme="minorHAnsi"/>
          <w:b/>
          <w:bCs/>
        </w:rPr>
        <w:t>. Az Óvodai nevelés országos alapprogramban megfogalmazott elvárásoknak és a</w:t>
      </w:r>
    </w:p>
    <w:p w14:paraId="31AA3651" w14:textId="77777777" w:rsidR="00F054EB" w:rsidRPr="00F054EB" w:rsidRDefault="00F054EB" w:rsidP="002F00FE">
      <w:pPr>
        <w:ind w:firstLine="360"/>
        <w:jc w:val="both"/>
        <w:rPr>
          <w:rFonts w:asciiTheme="minorHAnsi" w:hAnsiTheme="minorHAnsi" w:cstheme="minorHAnsi"/>
          <w:b/>
          <w:bCs/>
        </w:rPr>
      </w:pPr>
      <w:r w:rsidRPr="00F054EB">
        <w:rPr>
          <w:rFonts w:asciiTheme="minorHAnsi" w:hAnsiTheme="minorHAnsi" w:cstheme="minorHAnsi"/>
          <w:b/>
          <w:bCs/>
        </w:rPr>
        <w:t>pedagógiai programban megfogalmazott intézményi megfelelés</w:t>
      </w:r>
    </w:p>
    <w:p w14:paraId="5F7F907F" w14:textId="77777777" w:rsidR="00F054EB" w:rsidRPr="00F054EB" w:rsidRDefault="00F054EB" w:rsidP="002F00FE">
      <w:pPr>
        <w:jc w:val="both"/>
        <w:rPr>
          <w:rFonts w:asciiTheme="minorHAnsi" w:hAnsiTheme="minorHAnsi" w:cstheme="minorHAnsi"/>
        </w:rPr>
      </w:pPr>
    </w:p>
    <w:p w14:paraId="1C39B29A" w14:textId="5ADCC887" w:rsidR="00F054EB" w:rsidRPr="00F054EB" w:rsidRDefault="00F054EB" w:rsidP="002F00FE">
      <w:pPr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</w:rPr>
        <w:t>A pedagógiai programban meghatározott célokhoz jól illeszkednek az intézmény éves munkatervéhez. A Pedagógiai Programmal összhangban vannak a tervezett feladatok.</w:t>
      </w:r>
    </w:p>
    <w:p w14:paraId="6C85722B" w14:textId="77777777" w:rsidR="00F054EB" w:rsidRPr="00F054EB" w:rsidRDefault="00F054EB" w:rsidP="002F00FE">
      <w:pPr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</w:rPr>
        <w:t>Az általunk alkalmazott nevelést, oktatást segítő eszközök, módszerek kiválasztása</w:t>
      </w:r>
    </w:p>
    <w:p w14:paraId="19AB7994" w14:textId="0088C41D" w:rsidR="00F054EB" w:rsidRPr="00F054EB" w:rsidRDefault="00F054EB" w:rsidP="002F00FE">
      <w:pPr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</w:rPr>
        <w:t>összhangban vannak a pedagógia elveinkkel, melyeket sajátos Programunk rögzít.</w:t>
      </w:r>
    </w:p>
    <w:p w14:paraId="16E8F29B" w14:textId="77777777" w:rsidR="00F054EB" w:rsidRPr="00F054EB" w:rsidRDefault="00F054EB" w:rsidP="002F00FE">
      <w:pPr>
        <w:jc w:val="both"/>
        <w:rPr>
          <w:rFonts w:asciiTheme="minorHAnsi" w:hAnsiTheme="minorHAnsi" w:cstheme="minorHAnsi"/>
        </w:rPr>
      </w:pPr>
    </w:p>
    <w:p w14:paraId="2FB0C590" w14:textId="3763EF87" w:rsidR="00F054EB" w:rsidRPr="00F054EB" w:rsidRDefault="00F054EB" w:rsidP="002F00FE">
      <w:pPr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  <w:i/>
          <w:iCs/>
        </w:rPr>
        <w:t>Erősségeink</w:t>
      </w:r>
      <w:r w:rsidRPr="00F054EB">
        <w:rPr>
          <w:rFonts w:asciiTheme="minorHAnsi" w:hAnsiTheme="minorHAnsi" w:cstheme="minorHAnsi"/>
        </w:rPr>
        <w:t>: elhivatott, szakmailag jól képzett pedagógusok. A nevelő-oktató munkát segítők</w:t>
      </w:r>
      <w:r w:rsidR="002F00FE">
        <w:rPr>
          <w:rFonts w:asciiTheme="minorHAnsi" w:hAnsiTheme="minorHAnsi" w:cstheme="minorHAnsi"/>
        </w:rPr>
        <w:t xml:space="preserve"> </w:t>
      </w:r>
      <w:r w:rsidRPr="00F054EB">
        <w:rPr>
          <w:rFonts w:asciiTheme="minorHAnsi" w:hAnsiTheme="minorHAnsi" w:cstheme="minorHAnsi"/>
        </w:rPr>
        <w:t>megbízható munkavégzése.</w:t>
      </w:r>
    </w:p>
    <w:p w14:paraId="4C925D1D" w14:textId="2B97E30E" w:rsidR="00F054EB" w:rsidRPr="00F054EB" w:rsidRDefault="00F054EB" w:rsidP="002F00FE">
      <w:pPr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  <w:i/>
          <w:iCs/>
        </w:rPr>
        <w:t>Fejlesztési terv</w:t>
      </w:r>
      <w:r w:rsidRPr="00F054EB">
        <w:rPr>
          <w:rFonts w:asciiTheme="minorHAnsi" w:hAnsiTheme="minorHAnsi" w:cstheme="minorHAnsi"/>
        </w:rPr>
        <w:t>: Dokumentumok folyamatos felülvizsgálata</w:t>
      </w:r>
    </w:p>
    <w:p w14:paraId="6A3D247A" w14:textId="77777777" w:rsidR="00FC30FA" w:rsidRPr="00F054EB" w:rsidRDefault="00FC30FA" w:rsidP="002F00FE">
      <w:pPr>
        <w:jc w:val="both"/>
        <w:rPr>
          <w:rFonts w:asciiTheme="minorHAnsi" w:hAnsiTheme="minorHAnsi" w:cstheme="minorHAnsi"/>
        </w:rPr>
      </w:pPr>
    </w:p>
    <w:p w14:paraId="2B0C3F28" w14:textId="2AFCAE75" w:rsidR="00F054EB" w:rsidRPr="00F054EB" w:rsidRDefault="009D16B4" w:rsidP="002F00FE">
      <w:pPr>
        <w:ind w:firstLine="36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8</w:t>
      </w:r>
      <w:r w:rsidR="00F054EB" w:rsidRPr="00F054EB">
        <w:rPr>
          <w:rFonts w:asciiTheme="minorHAnsi" w:hAnsiTheme="minorHAnsi" w:cstheme="minorHAnsi"/>
          <w:b/>
          <w:bCs/>
        </w:rPr>
        <w:t xml:space="preserve">. Fenntartható fejlődés, környezeti nevelés az intézményben </w:t>
      </w:r>
    </w:p>
    <w:p w14:paraId="50B58A1C" w14:textId="616831BF" w:rsidR="00F054EB" w:rsidRPr="00F054EB" w:rsidRDefault="00F054EB" w:rsidP="002F00FE">
      <w:pPr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</w:rPr>
        <w:t xml:space="preserve">Az óvodapedagógusok, a nevelőmunkát segítő kollégák mindannyian egyre inkább elköteleződnek a fenntartható fejlődés, a környezettudatos magatartás alakítása, illetve az érzelmi intelligencia fejlesztésének fontossága mellett. Ezt a célt szolgálja a „Boldog Óvoda” program is, melyre június hónap pályáztunk. </w:t>
      </w:r>
    </w:p>
    <w:p w14:paraId="1B1182F7" w14:textId="1DF6714C" w:rsidR="00F054EB" w:rsidRPr="00F054EB" w:rsidRDefault="00F054EB" w:rsidP="002F00FE">
      <w:pPr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</w:rPr>
        <w:t>Óvodánk célja a „Zöld óvoda” cím megtartása, a vállalt feladatok elvégzése. Minél fiatalabb korban teremtjük meg ennek alapjait, annál inkább be tud épülni a gyermek személyiségébe, a környezet szeretete, védelme, az állatok szeretete és védelme, az egymásra való odafigyelés és tolerancia. A gyermekintézmények esetében rengeteg játékos lehetőség adódik arra, hogy ezeket, a készségeket erősítsük, mélyítsük, tudatosítsuk. Ehhez igyekeztünk a tanév során megnyerni a szülőket is, bevonni egy-egy tevékenységbe, hiszen a közösen elvégzett „munka” még jobban elmélyítheti a családokon belüli érzelmi kötődéseket. Programjaink szervezésénél törekedtünk az élményszerűségre.</w:t>
      </w:r>
    </w:p>
    <w:p w14:paraId="23A0123D" w14:textId="77777777" w:rsidR="00F054EB" w:rsidRPr="00F054EB" w:rsidRDefault="00F054EB" w:rsidP="002F00FE">
      <w:pPr>
        <w:ind w:left="360"/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</w:rPr>
        <w:t>- Komposztálás</w:t>
      </w:r>
    </w:p>
    <w:p w14:paraId="4EE88633" w14:textId="77777777" w:rsidR="00F054EB" w:rsidRPr="00F054EB" w:rsidRDefault="00F054EB" w:rsidP="002F00FE">
      <w:pPr>
        <w:ind w:left="360"/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</w:rPr>
        <w:t>- Madáretetés</w:t>
      </w:r>
    </w:p>
    <w:p w14:paraId="49713CC7" w14:textId="77777777" w:rsidR="00F054EB" w:rsidRPr="00F054EB" w:rsidRDefault="00F054EB" w:rsidP="002F00FE">
      <w:pPr>
        <w:ind w:left="360"/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</w:rPr>
        <w:t>- Újrahasznosítás</w:t>
      </w:r>
    </w:p>
    <w:p w14:paraId="18356780" w14:textId="77777777" w:rsidR="00F054EB" w:rsidRPr="00F054EB" w:rsidRDefault="00F054EB" w:rsidP="002F00FE">
      <w:pPr>
        <w:ind w:left="360"/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</w:rPr>
        <w:t>- Esővíz gyűjtés, viráglocsolás</w:t>
      </w:r>
    </w:p>
    <w:p w14:paraId="53D05EBC" w14:textId="77777777" w:rsidR="00F054EB" w:rsidRPr="00F054EB" w:rsidRDefault="00F054EB" w:rsidP="002F00FE">
      <w:pPr>
        <w:ind w:left="360"/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</w:rPr>
        <w:t>- Virágültetés</w:t>
      </w:r>
    </w:p>
    <w:p w14:paraId="7BCF25D7" w14:textId="77777777" w:rsidR="00F054EB" w:rsidRPr="00F054EB" w:rsidRDefault="00F054EB" w:rsidP="002F00FE">
      <w:pPr>
        <w:ind w:left="360"/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</w:rPr>
        <w:t>- Kirándulások, ünnepek</w:t>
      </w:r>
    </w:p>
    <w:p w14:paraId="3353C163" w14:textId="54EB9740" w:rsidR="00F054EB" w:rsidRPr="00F054EB" w:rsidRDefault="00F054EB" w:rsidP="002F00FE">
      <w:pPr>
        <w:ind w:left="360"/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</w:rPr>
        <w:t>- Gereblyézés, hógolyózás, szánkózás</w:t>
      </w:r>
    </w:p>
    <w:p w14:paraId="0B88DEFF" w14:textId="77777777" w:rsidR="00F054EB" w:rsidRPr="00F054EB" w:rsidRDefault="00F054EB" w:rsidP="002F00FE">
      <w:pPr>
        <w:jc w:val="both"/>
        <w:rPr>
          <w:rFonts w:asciiTheme="minorHAnsi" w:hAnsiTheme="minorHAnsi" w:cstheme="minorHAnsi"/>
        </w:rPr>
      </w:pPr>
    </w:p>
    <w:p w14:paraId="486BF16A" w14:textId="77777777" w:rsidR="00F054EB" w:rsidRPr="00F054EB" w:rsidRDefault="00F054EB" w:rsidP="002F00FE">
      <w:pPr>
        <w:jc w:val="both"/>
        <w:rPr>
          <w:rFonts w:asciiTheme="minorHAnsi" w:hAnsiTheme="minorHAnsi" w:cstheme="minorHAnsi"/>
        </w:rPr>
      </w:pPr>
    </w:p>
    <w:p w14:paraId="4421B1B5" w14:textId="77777777" w:rsidR="00466D6B" w:rsidRDefault="00466D6B" w:rsidP="002F00FE">
      <w:pPr>
        <w:ind w:firstLine="360"/>
        <w:jc w:val="both"/>
        <w:rPr>
          <w:b/>
          <w:bCs/>
        </w:rPr>
      </w:pPr>
    </w:p>
    <w:p w14:paraId="5644156E" w14:textId="77777777" w:rsidR="00466D6B" w:rsidRDefault="00466D6B" w:rsidP="002F00FE">
      <w:pPr>
        <w:ind w:firstLine="360"/>
        <w:jc w:val="both"/>
        <w:rPr>
          <w:b/>
          <w:bCs/>
        </w:rPr>
      </w:pPr>
    </w:p>
    <w:p w14:paraId="04F725D8" w14:textId="5BAB50B5" w:rsidR="00BC3156" w:rsidRPr="00BC3156" w:rsidRDefault="00BC3156" w:rsidP="002F00FE">
      <w:pPr>
        <w:ind w:firstLine="360"/>
        <w:jc w:val="both"/>
        <w:rPr>
          <w:b/>
          <w:bCs/>
        </w:rPr>
      </w:pPr>
      <w:r w:rsidRPr="00BC3156">
        <w:rPr>
          <w:b/>
          <w:bCs/>
        </w:rPr>
        <w:t>9. Összegzés és jövőbeli tervek</w:t>
      </w:r>
    </w:p>
    <w:p w14:paraId="1873857F" w14:textId="77777777" w:rsidR="00BC3156" w:rsidRPr="008549E3" w:rsidRDefault="00BC3156" w:rsidP="002F00FE">
      <w:pPr>
        <w:jc w:val="both"/>
      </w:pPr>
      <w:r w:rsidRPr="008549E3">
        <w:t>A nevelési év eredményesen zárult, köszönhetően a stabil szakmai háttérnek és a fenntartó támogatásának. A következő évre célként tűzzük ki:</w:t>
      </w:r>
    </w:p>
    <w:p w14:paraId="22D50B31" w14:textId="77777777" w:rsidR="00BC3156" w:rsidRPr="008549E3" w:rsidRDefault="00BC3156" w:rsidP="002F00FE">
      <w:pPr>
        <w:jc w:val="both"/>
      </w:pPr>
    </w:p>
    <w:p w14:paraId="44548139" w14:textId="42EC307D" w:rsidR="00BC3156" w:rsidRPr="008549E3" w:rsidRDefault="00BC3156" w:rsidP="002F00FE">
      <w:pPr>
        <w:pStyle w:val="Listaszerbekezds"/>
        <w:numPr>
          <w:ilvl w:val="0"/>
          <w:numId w:val="13"/>
        </w:numPr>
        <w:jc w:val="both"/>
      </w:pPr>
      <w:r w:rsidRPr="008549E3">
        <w:t>Az udvar</w:t>
      </w:r>
      <w:r>
        <w:t xml:space="preserve"> szépítését: magaságyás, manólak</w:t>
      </w:r>
    </w:p>
    <w:p w14:paraId="6486C9DC" w14:textId="5DD15664" w:rsidR="00BC3156" w:rsidRPr="008549E3" w:rsidRDefault="00BC3156" w:rsidP="002F00FE">
      <w:pPr>
        <w:pStyle w:val="Listaszerbekezds"/>
        <w:numPr>
          <w:ilvl w:val="0"/>
          <w:numId w:val="13"/>
        </w:numPr>
        <w:jc w:val="both"/>
      </w:pPr>
      <w:r w:rsidRPr="008549E3">
        <w:t>A mozgásfejlesztés további eszköztárának gazdagítását</w:t>
      </w:r>
    </w:p>
    <w:p w14:paraId="21FAF722" w14:textId="75BE51E8" w:rsidR="00BC3156" w:rsidRDefault="00BC3156" w:rsidP="002F00FE">
      <w:pPr>
        <w:pStyle w:val="Listaszerbekezds"/>
        <w:numPr>
          <w:ilvl w:val="0"/>
          <w:numId w:val="13"/>
        </w:numPr>
        <w:jc w:val="both"/>
      </w:pPr>
      <w:r>
        <w:t>Közösségi  innováció</w:t>
      </w:r>
    </w:p>
    <w:p w14:paraId="76F9665D" w14:textId="19474290" w:rsidR="002F00FE" w:rsidRPr="008549E3" w:rsidRDefault="002F00FE" w:rsidP="002F00FE">
      <w:pPr>
        <w:pStyle w:val="Listaszerbekezds"/>
        <w:numPr>
          <w:ilvl w:val="0"/>
          <w:numId w:val="14"/>
        </w:numPr>
        <w:jc w:val="both"/>
      </w:pPr>
      <w:r>
        <w:t>Fenntarthatósági innováció</w:t>
      </w:r>
    </w:p>
    <w:p w14:paraId="4B164B45" w14:textId="77777777" w:rsidR="00F054EB" w:rsidRPr="00F054EB" w:rsidRDefault="00F054EB" w:rsidP="002F00FE">
      <w:pPr>
        <w:jc w:val="both"/>
        <w:rPr>
          <w:rFonts w:asciiTheme="minorHAnsi" w:hAnsiTheme="minorHAnsi" w:cstheme="minorHAnsi"/>
        </w:rPr>
      </w:pPr>
    </w:p>
    <w:p w14:paraId="4CAC6789" w14:textId="77777777" w:rsidR="00F054EB" w:rsidRPr="00F054EB" w:rsidRDefault="00F054EB" w:rsidP="002F00FE">
      <w:pPr>
        <w:jc w:val="both"/>
        <w:rPr>
          <w:rFonts w:asciiTheme="minorHAnsi" w:hAnsiTheme="minorHAnsi" w:cstheme="minorHAnsi"/>
        </w:rPr>
      </w:pPr>
    </w:p>
    <w:p w14:paraId="0D0CBE9A" w14:textId="77777777" w:rsidR="00F054EB" w:rsidRPr="00F054EB" w:rsidRDefault="00F054EB" w:rsidP="002F00FE">
      <w:pPr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</w:rPr>
        <w:t>2024/2025-ös nevelési év kiegyensúlyozottan, szakmai eredményekkel és gyermekközpontú szemlélettel zárult. A nevelőtestület elhivatott munkája, a szülői közösség támogatása és a fenntartó együttműködése nélkülözhetetlen a további sikeres működéshez.</w:t>
      </w:r>
    </w:p>
    <w:p w14:paraId="3CF8C687" w14:textId="77777777" w:rsidR="00F054EB" w:rsidRPr="00F054EB" w:rsidRDefault="00F054EB" w:rsidP="002F00FE">
      <w:pPr>
        <w:jc w:val="both"/>
        <w:rPr>
          <w:rFonts w:asciiTheme="minorHAnsi" w:hAnsiTheme="minorHAnsi" w:cstheme="minorHAnsi"/>
        </w:rPr>
      </w:pPr>
    </w:p>
    <w:p w14:paraId="2EE505CE" w14:textId="77777777" w:rsidR="00F054EB" w:rsidRPr="00F054EB" w:rsidRDefault="00F054EB" w:rsidP="002F00FE">
      <w:pPr>
        <w:jc w:val="both"/>
        <w:rPr>
          <w:rFonts w:asciiTheme="minorHAnsi" w:hAnsiTheme="minorHAnsi" w:cstheme="minorHAnsi"/>
        </w:rPr>
      </w:pPr>
      <w:r w:rsidRPr="00F054EB">
        <w:rPr>
          <w:rFonts w:asciiTheme="minorHAnsi" w:hAnsiTheme="minorHAnsi" w:cstheme="minorHAnsi"/>
        </w:rPr>
        <w:t>Ezúton is köszönöm a fenntartó egész éves támogatását és bízom a további eredményes együttműködésben.</w:t>
      </w:r>
    </w:p>
    <w:p w14:paraId="43AFDC8A" w14:textId="77777777" w:rsidR="00F054EB" w:rsidRPr="00F054EB" w:rsidRDefault="00F054EB" w:rsidP="002F00FE">
      <w:pPr>
        <w:jc w:val="both"/>
        <w:rPr>
          <w:rFonts w:asciiTheme="minorHAnsi" w:hAnsiTheme="minorHAnsi" w:cstheme="minorHAnsi"/>
        </w:rPr>
      </w:pPr>
    </w:p>
    <w:p w14:paraId="7A69381A" w14:textId="77777777" w:rsidR="00466D6B" w:rsidRDefault="00466D6B" w:rsidP="002F00FE">
      <w:pPr>
        <w:jc w:val="both"/>
        <w:rPr>
          <w:rFonts w:asciiTheme="minorHAnsi" w:hAnsiTheme="minorHAnsi" w:cstheme="minorHAnsi"/>
        </w:rPr>
      </w:pPr>
    </w:p>
    <w:p w14:paraId="6F24EB67" w14:textId="5008BDE1" w:rsidR="00466D6B" w:rsidRDefault="00466D6B" w:rsidP="002F00FE">
      <w:pPr>
        <w:jc w:val="both"/>
        <w:rPr>
          <w:rFonts w:asciiTheme="minorHAnsi" w:hAnsiTheme="minorHAnsi" w:cstheme="minorHAnsi"/>
        </w:rPr>
      </w:pPr>
      <w:r w:rsidRPr="00466D6B">
        <w:rPr>
          <w:rFonts w:asciiTheme="minorHAnsi" w:hAnsiTheme="minorHAnsi" w:cstheme="minorHAnsi"/>
        </w:rPr>
        <w:t>2024/2025-ös tanév éves beszámolója</w:t>
      </w:r>
    </w:p>
    <w:p w14:paraId="6945DE37" w14:textId="77777777" w:rsidR="00466D6B" w:rsidRDefault="00466D6B" w:rsidP="002F00FE">
      <w:pPr>
        <w:jc w:val="both"/>
        <w:rPr>
          <w:rFonts w:asciiTheme="minorHAnsi" w:hAnsiTheme="minorHAnsi" w:cstheme="minorHAnsi"/>
        </w:rPr>
      </w:pPr>
    </w:p>
    <w:p w14:paraId="2661220D" w14:textId="77777777" w:rsidR="00466D6B" w:rsidRDefault="00466D6B" w:rsidP="002F00FE">
      <w:pPr>
        <w:jc w:val="both"/>
        <w:rPr>
          <w:rFonts w:asciiTheme="minorHAnsi" w:hAnsiTheme="minorHAnsi" w:cstheme="minorHAnsi"/>
        </w:rPr>
      </w:pPr>
      <w:r w:rsidRPr="00466D6B">
        <w:rPr>
          <w:rFonts w:asciiTheme="minorHAnsi" w:hAnsiTheme="minorHAnsi" w:cstheme="minorHAnsi"/>
        </w:rPr>
        <w:t xml:space="preserve"> ………………………………………… </w:t>
      </w:r>
    </w:p>
    <w:p w14:paraId="7EBEAB30" w14:textId="77777777" w:rsidR="00466D6B" w:rsidRDefault="00466D6B" w:rsidP="002F00F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466D6B">
        <w:rPr>
          <w:rFonts w:asciiTheme="minorHAnsi" w:hAnsiTheme="minorHAnsi" w:cstheme="minorHAnsi"/>
        </w:rPr>
        <w:t xml:space="preserve">gazgató aláírása Ph. </w:t>
      </w:r>
    </w:p>
    <w:p w14:paraId="4E808C38" w14:textId="77777777" w:rsidR="00466D6B" w:rsidRDefault="00466D6B" w:rsidP="002F00FE">
      <w:pPr>
        <w:jc w:val="both"/>
        <w:rPr>
          <w:rFonts w:asciiTheme="minorHAnsi" w:hAnsiTheme="minorHAnsi" w:cstheme="minorHAnsi"/>
        </w:rPr>
      </w:pPr>
    </w:p>
    <w:p w14:paraId="15B6E0DB" w14:textId="77777777" w:rsidR="00466D6B" w:rsidRDefault="00466D6B" w:rsidP="002F00FE">
      <w:pPr>
        <w:jc w:val="both"/>
        <w:rPr>
          <w:rFonts w:asciiTheme="minorHAnsi" w:hAnsiTheme="minorHAnsi" w:cstheme="minorHAnsi"/>
        </w:rPr>
      </w:pPr>
      <w:r w:rsidRPr="00466D6B">
        <w:rPr>
          <w:rFonts w:asciiTheme="minorHAnsi" w:hAnsiTheme="minorHAnsi" w:cstheme="minorHAnsi"/>
        </w:rPr>
        <w:t xml:space="preserve">………………………………………… </w:t>
      </w:r>
    </w:p>
    <w:p w14:paraId="220AAD12" w14:textId="77777777" w:rsidR="00466D6B" w:rsidRDefault="00466D6B" w:rsidP="002F00FE">
      <w:pPr>
        <w:jc w:val="both"/>
        <w:rPr>
          <w:rFonts w:asciiTheme="minorHAnsi" w:hAnsiTheme="minorHAnsi" w:cstheme="minorHAnsi"/>
        </w:rPr>
      </w:pPr>
      <w:r w:rsidRPr="00466D6B">
        <w:rPr>
          <w:rFonts w:asciiTheme="minorHAnsi" w:hAnsiTheme="minorHAnsi" w:cstheme="minorHAnsi"/>
        </w:rPr>
        <w:t>A nevelőtestület nevében elfogadta</w:t>
      </w:r>
    </w:p>
    <w:p w14:paraId="6C739A21" w14:textId="22409116" w:rsidR="00466D6B" w:rsidRDefault="00466D6B" w:rsidP="002F00FE">
      <w:pPr>
        <w:jc w:val="both"/>
        <w:rPr>
          <w:rFonts w:asciiTheme="minorHAnsi" w:hAnsiTheme="minorHAnsi" w:cstheme="minorHAnsi"/>
        </w:rPr>
      </w:pPr>
      <w:r w:rsidRPr="00466D6B">
        <w:rPr>
          <w:rFonts w:asciiTheme="minorHAnsi" w:hAnsiTheme="minorHAnsi" w:cstheme="minorHAnsi"/>
        </w:rPr>
        <w:t xml:space="preserve"> </w:t>
      </w:r>
    </w:p>
    <w:p w14:paraId="7D041FB0" w14:textId="77777777" w:rsidR="00466D6B" w:rsidRDefault="00466D6B" w:rsidP="002F00FE">
      <w:pPr>
        <w:jc w:val="both"/>
        <w:rPr>
          <w:rFonts w:asciiTheme="minorHAnsi" w:hAnsiTheme="minorHAnsi" w:cstheme="minorHAnsi"/>
        </w:rPr>
      </w:pPr>
      <w:r w:rsidRPr="00466D6B">
        <w:rPr>
          <w:rFonts w:asciiTheme="minorHAnsi" w:hAnsiTheme="minorHAnsi" w:cstheme="minorHAnsi"/>
        </w:rPr>
        <w:t xml:space="preserve">……………………………………….. </w:t>
      </w:r>
    </w:p>
    <w:p w14:paraId="76761F9E" w14:textId="75727E0E" w:rsidR="00466D6B" w:rsidRDefault="00466D6B" w:rsidP="002F00FE">
      <w:pPr>
        <w:jc w:val="both"/>
        <w:rPr>
          <w:rFonts w:asciiTheme="minorHAnsi" w:hAnsiTheme="minorHAnsi" w:cstheme="minorHAnsi"/>
        </w:rPr>
      </w:pPr>
      <w:r w:rsidRPr="00466D6B">
        <w:rPr>
          <w:rFonts w:asciiTheme="minorHAnsi" w:hAnsiTheme="minorHAnsi" w:cstheme="minorHAnsi"/>
        </w:rPr>
        <w:t xml:space="preserve">Az alkalmazotti közösség nevében elfogadta </w:t>
      </w:r>
    </w:p>
    <w:p w14:paraId="3DFD615A" w14:textId="77777777" w:rsidR="00466D6B" w:rsidRDefault="00466D6B" w:rsidP="002F00FE">
      <w:pPr>
        <w:jc w:val="both"/>
        <w:rPr>
          <w:rFonts w:asciiTheme="minorHAnsi" w:hAnsiTheme="minorHAnsi" w:cstheme="minorHAnsi"/>
        </w:rPr>
      </w:pPr>
    </w:p>
    <w:p w14:paraId="6AD666D7" w14:textId="77777777" w:rsidR="00466D6B" w:rsidRDefault="00466D6B" w:rsidP="002F00FE">
      <w:pPr>
        <w:jc w:val="both"/>
        <w:rPr>
          <w:rFonts w:asciiTheme="minorHAnsi" w:hAnsiTheme="minorHAnsi" w:cstheme="minorHAnsi"/>
        </w:rPr>
      </w:pPr>
      <w:r w:rsidRPr="00466D6B">
        <w:rPr>
          <w:rFonts w:asciiTheme="minorHAnsi" w:hAnsiTheme="minorHAnsi" w:cstheme="minorHAnsi"/>
        </w:rPr>
        <w:t xml:space="preserve">……………………………………….. </w:t>
      </w:r>
    </w:p>
    <w:p w14:paraId="747D4D69" w14:textId="77777777" w:rsidR="00466D6B" w:rsidRDefault="00466D6B" w:rsidP="002F00FE">
      <w:pPr>
        <w:jc w:val="both"/>
        <w:rPr>
          <w:rFonts w:asciiTheme="minorHAnsi" w:hAnsiTheme="minorHAnsi" w:cstheme="minorHAnsi"/>
        </w:rPr>
      </w:pPr>
      <w:r w:rsidRPr="00466D6B">
        <w:rPr>
          <w:rFonts w:asciiTheme="minorHAnsi" w:hAnsiTheme="minorHAnsi" w:cstheme="minorHAnsi"/>
        </w:rPr>
        <w:t xml:space="preserve">A szülői szervezet nevében elfogadta </w:t>
      </w:r>
    </w:p>
    <w:p w14:paraId="2006B330" w14:textId="77777777" w:rsidR="00466D6B" w:rsidRDefault="00466D6B" w:rsidP="002F00FE">
      <w:pPr>
        <w:jc w:val="both"/>
        <w:rPr>
          <w:rFonts w:asciiTheme="minorHAnsi" w:hAnsiTheme="minorHAnsi" w:cstheme="minorHAnsi"/>
        </w:rPr>
      </w:pPr>
    </w:p>
    <w:p w14:paraId="0B2F5039" w14:textId="77777777" w:rsidR="00466D6B" w:rsidRDefault="00466D6B" w:rsidP="002F00FE">
      <w:pPr>
        <w:jc w:val="both"/>
        <w:rPr>
          <w:rFonts w:asciiTheme="minorHAnsi" w:hAnsiTheme="minorHAnsi" w:cstheme="minorHAnsi"/>
        </w:rPr>
      </w:pPr>
      <w:r w:rsidRPr="00466D6B">
        <w:rPr>
          <w:rFonts w:asciiTheme="minorHAnsi" w:hAnsiTheme="minorHAnsi" w:cstheme="minorHAnsi"/>
        </w:rPr>
        <w:t xml:space="preserve">……………………………………… </w:t>
      </w:r>
    </w:p>
    <w:p w14:paraId="0200F28C" w14:textId="77777777" w:rsidR="00466D6B" w:rsidRDefault="00466D6B" w:rsidP="002F00FE">
      <w:pPr>
        <w:jc w:val="both"/>
        <w:rPr>
          <w:rFonts w:asciiTheme="minorHAnsi" w:hAnsiTheme="minorHAnsi" w:cstheme="minorHAnsi"/>
        </w:rPr>
      </w:pPr>
      <w:r w:rsidRPr="00466D6B">
        <w:rPr>
          <w:rFonts w:asciiTheme="minorHAnsi" w:hAnsiTheme="minorHAnsi" w:cstheme="minorHAnsi"/>
        </w:rPr>
        <w:t xml:space="preserve">A fenntartó nevében elfogadta </w:t>
      </w:r>
    </w:p>
    <w:p w14:paraId="4AF37D02" w14:textId="77777777" w:rsidR="00466D6B" w:rsidRDefault="00466D6B" w:rsidP="002F00FE">
      <w:pPr>
        <w:jc w:val="both"/>
        <w:rPr>
          <w:rFonts w:asciiTheme="minorHAnsi" w:hAnsiTheme="minorHAnsi" w:cstheme="minorHAnsi"/>
        </w:rPr>
      </w:pPr>
    </w:p>
    <w:p w14:paraId="442B6684" w14:textId="77777777" w:rsidR="00466D6B" w:rsidRDefault="00466D6B" w:rsidP="002F00FE">
      <w:pPr>
        <w:jc w:val="both"/>
        <w:rPr>
          <w:rFonts w:asciiTheme="minorHAnsi" w:hAnsiTheme="minorHAnsi" w:cstheme="minorHAnsi"/>
        </w:rPr>
      </w:pPr>
    </w:p>
    <w:p w14:paraId="03C124F8" w14:textId="7A0F9DF3" w:rsidR="00FC30FA" w:rsidRPr="00466D6B" w:rsidRDefault="00466D6B" w:rsidP="002F00FE">
      <w:pPr>
        <w:jc w:val="both"/>
        <w:rPr>
          <w:rFonts w:asciiTheme="minorHAnsi" w:hAnsiTheme="minorHAnsi" w:cstheme="minorHAnsi"/>
          <w:b/>
          <w:bCs/>
        </w:rPr>
      </w:pPr>
      <w:r w:rsidRPr="00466D6B">
        <w:rPr>
          <w:rFonts w:asciiTheme="minorHAnsi" w:hAnsiTheme="minorHAnsi" w:cstheme="minorHAnsi"/>
          <w:b/>
          <w:bCs/>
        </w:rPr>
        <w:t>A dokumentum jellege: nyilvános.</w:t>
      </w:r>
    </w:p>
    <w:sectPr w:rsidR="00FC30FA" w:rsidRPr="00466D6B">
      <w:head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4EE08" w14:textId="77777777" w:rsidR="0054706E" w:rsidRDefault="0054706E" w:rsidP="00466D6B">
      <w:r>
        <w:separator/>
      </w:r>
    </w:p>
  </w:endnote>
  <w:endnote w:type="continuationSeparator" w:id="0">
    <w:p w14:paraId="33676FDC" w14:textId="77777777" w:rsidR="0054706E" w:rsidRDefault="0054706E" w:rsidP="0046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0F061" w14:textId="77777777" w:rsidR="0054706E" w:rsidRDefault="0054706E" w:rsidP="00466D6B">
      <w:r>
        <w:separator/>
      </w:r>
    </w:p>
  </w:footnote>
  <w:footnote w:type="continuationSeparator" w:id="0">
    <w:p w14:paraId="75EC0974" w14:textId="77777777" w:rsidR="0054706E" w:rsidRDefault="0054706E" w:rsidP="00466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CDD27" w14:textId="493484E6" w:rsidR="00466D6B" w:rsidRPr="00466D6B" w:rsidRDefault="00466D6B">
    <w:pPr>
      <w:pStyle w:val="lfej"/>
      <w:rPr>
        <w:rFonts w:asciiTheme="minorHAnsi" w:hAnsiTheme="minorHAnsi" w:cstheme="minorHAnsi"/>
        <w:sz w:val="22"/>
        <w:szCs w:val="22"/>
      </w:rPr>
    </w:pPr>
    <w:r w:rsidRPr="00466D6B">
      <w:rPr>
        <w:rFonts w:asciiTheme="minorHAnsi" w:hAnsiTheme="minorHAnsi" w:cstheme="minorHAnsi"/>
        <w:sz w:val="22"/>
        <w:szCs w:val="22"/>
      </w:rPr>
      <w:t>Köveskáli Közös Fenntartású Napközi Otthonos Óvoda</w:t>
    </w:r>
    <w:r w:rsidRPr="00466D6B">
      <w:rPr>
        <w:rFonts w:asciiTheme="minorHAnsi" w:hAnsiTheme="minorHAnsi" w:cstheme="minorHAnsi"/>
        <w:sz w:val="22"/>
        <w:szCs w:val="22"/>
      </w:rPr>
      <w:tab/>
      <w:t>OM:036933</w:t>
    </w:r>
  </w:p>
  <w:p w14:paraId="6B5B13EB" w14:textId="23508D96" w:rsidR="00466D6B" w:rsidRPr="00466D6B" w:rsidRDefault="00466D6B">
    <w:pPr>
      <w:pStyle w:val="lfej"/>
      <w:rPr>
        <w:rFonts w:asciiTheme="minorHAnsi" w:hAnsiTheme="minorHAnsi" w:cstheme="minorHAnsi"/>
        <w:sz w:val="22"/>
        <w:szCs w:val="22"/>
      </w:rPr>
    </w:pPr>
    <w:r w:rsidRPr="00466D6B">
      <w:rPr>
        <w:rFonts w:asciiTheme="minorHAnsi" w:hAnsiTheme="minorHAnsi" w:cstheme="minorHAnsi"/>
        <w:sz w:val="22"/>
        <w:szCs w:val="22"/>
      </w:rPr>
      <w:t>8274 Köveskál, Petőfi S.u.5.</w:t>
    </w:r>
  </w:p>
  <w:p w14:paraId="69627A61" w14:textId="77777777" w:rsidR="00466D6B" w:rsidRDefault="00466D6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48BE"/>
    <w:multiLevelType w:val="hybridMultilevel"/>
    <w:tmpl w:val="6A3614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533EF"/>
    <w:multiLevelType w:val="hybridMultilevel"/>
    <w:tmpl w:val="8A9C02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D2EA3"/>
    <w:multiLevelType w:val="hybridMultilevel"/>
    <w:tmpl w:val="B0CCF2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C3256"/>
    <w:multiLevelType w:val="hybridMultilevel"/>
    <w:tmpl w:val="7B88A294"/>
    <w:lvl w:ilvl="0" w:tplc="00A07430">
      <w:start w:val="20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D14DA"/>
    <w:multiLevelType w:val="hybridMultilevel"/>
    <w:tmpl w:val="D082AF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17695"/>
    <w:multiLevelType w:val="hybridMultilevel"/>
    <w:tmpl w:val="F6F80C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00EAA"/>
    <w:multiLevelType w:val="hybridMultilevel"/>
    <w:tmpl w:val="9C82BD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B606E"/>
    <w:multiLevelType w:val="hybridMultilevel"/>
    <w:tmpl w:val="5F280B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356E0"/>
    <w:multiLevelType w:val="hybridMultilevel"/>
    <w:tmpl w:val="3906031C"/>
    <w:lvl w:ilvl="0" w:tplc="00A07430">
      <w:start w:val="20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B4EA4"/>
    <w:multiLevelType w:val="hybridMultilevel"/>
    <w:tmpl w:val="2F9CD0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B674F"/>
    <w:multiLevelType w:val="hybridMultilevel"/>
    <w:tmpl w:val="A0322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B2ED4"/>
    <w:multiLevelType w:val="hybridMultilevel"/>
    <w:tmpl w:val="5F58379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9F57A4"/>
    <w:multiLevelType w:val="hybridMultilevel"/>
    <w:tmpl w:val="3B0A4C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87507"/>
    <w:multiLevelType w:val="hybridMultilevel"/>
    <w:tmpl w:val="3CD2C0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645479">
    <w:abstractNumId w:val="5"/>
  </w:num>
  <w:num w:numId="2" w16cid:durableId="1936160471">
    <w:abstractNumId w:val="11"/>
  </w:num>
  <w:num w:numId="3" w16cid:durableId="38667796">
    <w:abstractNumId w:val="10"/>
  </w:num>
  <w:num w:numId="4" w16cid:durableId="438645077">
    <w:abstractNumId w:val="9"/>
  </w:num>
  <w:num w:numId="5" w16cid:durableId="2112553560">
    <w:abstractNumId w:val="2"/>
  </w:num>
  <w:num w:numId="6" w16cid:durableId="817385082">
    <w:abstractNumId w:val="13"/>
  </w:num>
  <w:num w:numId="7" w16cid:durableId="956528193">
    <w:abstractNumId w:val="12"/>
  </w:num>
  <w:num w:numId="8" w16cid:durableId="899562824">
    <w:abstractNumId w:val="4"/>
  </w:num>
  <w:num w:numId="9" w16cid:durableId="910776529">
    <w:abstractNumId w:val="0"/>
  </w:num>
  <w:num w:numId="10" w16cid:durableId="2038434024">
    <w:abstractNumId w:val="6"/>
  </w:num>
  <w:num w:numId="11" w16cid:durableId="275719365">
    <w:abstractNumId w:val="7"/>
  </w:num>
  <w:num w:numId="12" w16cid:durableId="467938730">
    <w:abstractNumId w:val="1"/>
  </w:num>
  <w:num w:numId="13" w16cid:durableId="542789187">
    <w:abstractNumId w:val="3"/>
  </w:num>
  <w:num w:numId="14" w16cid:durableId="14776440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CA"/>
    <w:rsid w:val="00146D8F"/>
    <w:rsid w:val="00254A97"/>
    <w:rsid w:val="002F00FE"/>
    <w:rsid w:val="00327A1A"/>
    <w:rsid w:val="0035596E"/>
    <w:rsid w:val="00466D6B"/>
    <w:rsid w:val="0049695A"/>
    <w:rsid w:val="00522DF6"/>
    <w:rsid w:val="0054706E"/>
    <w:rsid w:val="005F7C86"/>
    <w:rsid w:val="0067472F"/>
    <w:rsid w:val="0069064B"/>
    <w:rsid w:val="00710EAC"/>
    <w:rsid w:val="00730736"/>
    <w:rsid w:val="008C3886"/>
    <w:rsid w:val="008E48CA"/>
    <w:rsid w:val="00903BED"/>
    <w:rsid w:val="009D16B4"/>
    <w:rsid w:val="00B55157"/>
    <w:rsid w:val="00B878C2"/>
    <w:rsid w:val="00BC3156"/>
    <w:rsid w:val="00BE2D95"/>
    <w:rsid w:val="00BF7540"/>
    <w:rsid w:val="00C36396"/>
    <w:rsid w:val="00F054EB"/>
    <w:rsid w:val="00FC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45219"/>
  <w15:chartTrackingRefBased/>
  <w15:docId w15:val="{3D184646-B3AE-4A35-B1E3-D65E8740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48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8E4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E4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E48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E4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E48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E48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E48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E48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E48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E48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E4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E48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E48C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E48C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E48C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E48C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E48C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E48C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E48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E4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E4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E4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E4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E48C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E48C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E48C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E48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E48C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E48CA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466D6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66D6B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466D6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66D6B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yperlink" Target="http://www.szelektiv.h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hyperlink" Target="http://www.zoldovoda.hu/hu/palyazat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egymozdulat.hu/" TargetMode="External"/><Relationship Id="rId23" Type="http://schemas.openxmlformats.org/officeDocument/2006/relationships/image" Target="media/image14.png"/><Relationship Id="rId10" Type="http://schemas.openxmlformats.org/officeDocument/2006/relationships/image" Target="media/image3.jpeg"/><Relationship Id="rId19" Type="http://schemas.openxmlformats.org/officeDocument/2006/relationships/image" Target="media/image10.gif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2169</Words>
  <Characters>14973</Characters>
  <Application>Microsoft Office Word</Application>
  <DocSecurity>0</DocSecurity>
  <Lines>124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tubikati@gmail.com</dc:creator>
  <cp:keywords/>
  <dc:description/>
  <cp:lastModifiedBy>tubikati@gmail.com</cp:lastModifiedBy>
  <cp:revision>3</cp:revision>
  <dcterms:created xsi:type="dcterms:W3CDTF">2025-09-14T14:47:00Z</dcterms:created>
  <dcterms:modified xsi:type="dcterms:W3CDTF">2025-09-17T07:05:00Z</dcterms:modified>
</cp:coreProperties>
</file>